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CB3EC" w14:textId="22FA1842" w:rsidR="00715C34" w:rsidRPr="006774DE" w:rsidRDefault="00295743" w:rsidP="006774DE">
      <w:pPr>
        <w:pStyle w:val="Default"/>
        <w:rPr>
          <w:rFonts w:ascii="Verdana" w:hAnsi="Verdana"/>
          <w:b/>
          <w:bCs/>
          <w:u w:val="single"/>
        </w:rPr>
      </w:pPr>
      <w:r w:rsidRPr="006774DE">
        <w:rPr>
          <w:rFonts w:ascii="Verdana" w:hAnsi="Verdana"/>
          <w:b/>
          <w:bCs/>
          <w:u w:val="single"/>
        </w:rPr>
        <w:t>THE IMPACT OF MUTATIONS</w:t>
      </w:r>
    </w:p>
    <w:p w14:paraId="67F7F684" w14:textId="77777777" w:rsidR="00715C34" w:rsidRPr="00715C34" w:rsidRDefault="00715C34" w:rsidP="00715C34">
      <w:pPr>
        <w:pStyle w:val="Default"/>
        <w:rPr>
          <w:rFonts w:ascii="Verdana" w:hAnsi="Verdana"/>
          <w:sz w:val="28"/>
          <w:szCs w:val="28"/>
        </w:rPr>
      </w:pPr>
    </w:p>
    <w:p w14:paraId="4C9F4A90" w14:textId="385DC315" w:rsidR="00715C34" w:rsidRPr="00715C34" w:rsidRDefault="00715C34" w:rsidP="00715C34">
      <w:pPr>
        <w:widowControl w:val="0"/>
        <w:autoSpaceDE w:val="0"/>
        <w:autoSpaceDN w:val="0"/>
        <w:adjustRightInd w:val="0"/>
        <w:spacing w:after="240" w:line="240" w:lineRule="auto"/>
        <w:rPr>
          <w:rFonts w:ascii="Verdana" w:hAnsi="Verdana" w:cs="Times"/>
        </w:rPr>
      </w:pPr>
      <w:r w:rsidRPr="00715C34">
        <w:rPr>
          <w:rFonts w:ascii="Verdana" w:hAnsi="Verdana" w:cs="Times New Roman"/>
        </w:rPr>
        <w:t xml:space="preserve">A mutation is any change to the normal DNA sequence of a gene for any protein. There are </w:t>
      </w:r>
      <w:r w:rsidR="000E79A7">
        <w:rPr>
          <w:rFonts w:ascii="Verdana" w:hAnsi="Verdana" w:cs="Times New Roman"/>
        </w:rPr>
        <w:t>3</w:t>
      </w:r>
      <w:r w:rsidRPr="00715C34">
        <w:rPr>
          <w:rFonts w:ascii="Verdana" w:hAnsi="Verdana" w:cs="Times New Roman"/>
        </w:rPr>
        <w:t xml:space="preserve"> </w:t>
      </w:r>
      <w:r>
        <w:rPr>
          <w:rFonts w:ascii="Verdana" w:hAnsi="Verdana" w:cs="Times New Roman"/>
        </w:rPr>
        <w:t xml:space="preserve">basic </w:t>
      </w:r>
      <w:r w:rsidRPr="00715C34">
        <w:rPr>
          <w:rFonts w:ascii="Verdana" w:hAnsi="Verdana" w:cs="Times New Roman"/>
        </w:rPr>
        <w:t xml:space="preserve">types of </w:t>
      </w:r>
      <w:r>
        <w:rPr>
          <w:rFonts w:ascii="Verdana" w:hAnsi="Verdana" w:cs="Times New Roman"/>
        </w:rPr>
        <w:t xml:space="preserve">mutations that can occur:  </w:t>
      </w:r>
    </w:p>
    <w:p w14:paraId="0853EC05" w14:textId="3C0691F4" w:rsidR="000E79A7" w:rsidRDefault="00715C34" w:rsidP="000E79A7">
      <w:pPr>
        <w:widowControl w:val="0"/>
        <w:autoSpaceDE w:val="0"/>
        <w:autoSpaceDN w:val="0"/>
        <w:adjustRightInd w:val="0"/>
        <w:spacing w:after="0" w:line="240" w:lineRule="auto"/>
        <w:rPr>
          <w:rFonts w:ascii="Verdana" w:hAnsi="Verdana" w:cs="Times New Roman"/>
        </w:rPr>
      </w:pPr>
      <w:r w:rsidRPr="00715C34">
        <w:rPr>
          <w:rFonts w:ascii="Verdana" w:hAnsi="Verdana" w:cs="Times New Roman"/>
          <w:b/>
        </w:rPr>
        <w:t>Substitution</w:t>
      </w:r>
      <w:r w:rsidR="000E79A7">
        <w:rPr>
          <w:rFonts w:ascii="Verdana" w:hAnsi="Verdana" w:cs="Times New Roman"/>
          <w:b/>
        </w:rPr>
        <w:t>s</w:t>
      </w:r>
      <w:r w:rsidRPr="00715C34">
        <w:rPr>
          <w:rFonts w:ascii="Verdana" w:hAnsi="Verdana" w:cs="Times New Roman"/>
        </w:rPr>
        <w:t>: A change in any single nucleotide of a DNA sequence </w:t>
      </w:r>
    </w:p>
    <w:p w14:paraId="553064D0" w14:textId="631A063F" w:rsidR="000E79A7" w:rsidRDefault="00715C34" w:rsidP="000E79A7">
      <w:pPr>
        <w:widowControl w:val="0"/>
        <w:autoSpaceDE w:val="0"/>
        <w:autoSpaceDN w:val="0"/>
        <w:adjustRightInd w:val="0"/>
        <w:spacing w:after="0" w:line="240" w:lineRule="auto"/>
        <w:rPr>
          <w:rFonts w:ascii="Verdana" w:hAnsi="Verdana" w:cs="Times New Roman"/>
        </w:rPr>
      </w:pPr>
      <w:r w:rsidRPr="00715C34">
        <w:rPr>
          <w:rFonts w:ascii="Verdana" w:hAnsi="Verdana" w:cs="Times New Roman"/>
          <w:b/>
        </w:rPr>
        <w:t>Deletion</w:t>
      </w:r>
      <w:r w:rsidR="000E79A7">
        <w:rPr>
          <w:rFonts w:ascii="Verdana" w:hAnsi="Verdana" w:cs="Times New Roman"/>
          <w:b/>
        </w:rPr>
        <w:t>s</w:t>
      </w:r>
      <w:r w:rsidRPr="00715C34">
        <w:rPr>
          <w:rFonts w:ascii="Verdana" w:hAnsi="Verdana" w:cs="Times New Roman"/>
        </w:rPr>
        <w:t>: The loss of one or more nucleotides in a DNA sequence </w:t>
      </w:r>
    </w:p>
    <w:p w14:paraId="15FC4A63" w14:textId="786E7919" w:rsidR="00715C34" w:rsidRPr="000E79A7" w:rsidRDefault="000E79A7" w:rsidP="000E79A7">
      <w:pPr>
        <w:widowControl w:val="0"/>
        <w:autoSpaceDE w:val="0"/>
        <w:autoSpaceDN w:val="0"/>
        <w:adjustRightInd w:val="0"/>
        <w:spacing w:after="0" w:line="240" w:lineRule="auto"/>
        <w:rPr>
          <w:rFonts w:ascii="Verdana" w:hAnsi="Verdana" w:cs="Times New Roman"/>
        </w:rPr>
      </w:pPr>
      <w:r>
        <w:rPr>
          <w:rFonts w:ascii="Verdana" w:hAnsi="Verdana" w:cs="Times New Roman"/>
          <w:b/>
        </w:rPr>
        <w:t>I</w:t>
      </w:r>
      <w:r w:rsidR="00715C34" w:rsidRPr="00715C34">
        <w:rPr>
          <w:rFonts w:ascii="Verdana" w:hAnsi="Verdana" w:cs="Times New Roman"/>
          <w:b/>
        </w:rPr>
        <w:t>nsertion</w:t>
      </w:r>
      <w:r>
        <w:rPr>
          <w:rFonts w:ascii="Verdana" w:hAnsi="Verdana" w:cs="Times New Roman"/>
          <w:b/>
        </w:rPr>
        <w:t>s</w:t>
      </w:r>
      <w:r w:rsidR="00715C34" w:rsidRPr="00715C34">
        <w:rPr>
          <w:rFonts w:ascii="Verdana" w:hAnsi="Verdana" w:cs="Times New Roman"/>
        </w:rPr>
        <w:t>: The addition of one or more extra nucleotides in a DNA sequence</w:t>
      </w:r>
    </w:p>
    <w:p w14:paraId="0E4F34B1" w14:textId="77777777" w:rsidR="00715C34" w:rsidRDefault="00715C34" w:rsidP="00715C34">
      <w:pPr>
        <w:widowControl w:val="0"/>
        <w:autoSpaceDE w:val="0"/>
        <w:autoSpaceDN w:val="0"/>
        <w:adjustRightInd w:val="0"/>
        <w:spacing w:after="0" w:line="240" w:lineRule="auto"/>
        <w:rPr>
          <w:rFonts w:ascii="Verdana" w:hAnsi="Verdana" w:cs="Times New Roman"/>
        </w:rPr>
      </w:pPr>
    </w:p>
    <w:p w14:paraId="5C5AEC69" w14:textId="0F5E8A8E" w:rsidR="00715C34" w:rsidRPr="00715C34" w:rsidRDefault="00715C34" w:rsidP="00715C34">
      <w:pPr>
        <w:widowControl w:val="0"/>
        <w:autoSpaceDE w:val="0"/>
        <w:autoSpaceDN w:val="0"/>
        <w:adjustRightInd w:val="0"/>
        <w:spacing w:after="0" w:line="240" w:lineRule="auto"/>
        <w:rPr>
          <w:rFonts w:ascii="Verdana" w:hAnsi="Verdana" w:cs="Times New Roman"/>
        </w:rPr>
      </w:pPr>
      <w:r w:rsidRPr="00715C34">
        <w:rPr>
          <w:rFonts w:ascii="Verdana" w:hAnsi="Verdana" w:cs="Times New Roman"/>
        </w:rPr>
        <w:t xml:space="preserve">There are </w:t>
      </w:r>
      <w:r w:rsidR="000E79A7">
        <w:rPr>
          <w:rFonts w:ascii="Verdana" w:hAnsi="Verdana" w:cs="Times New Roman"/>
        </w:rPr>
        <w:t>4</w:t>
      </w:r>
      <w:r w:rsidRPr="00715C34">
        <w:rPr>
          <w:rFonts w:ascii="Verdana" w:hAnsi="Verdana" w:cs="Times New Roman"/>
        </w:rPr>
        <w:t xml:space="preserve"> possible </w:t>
      </w:r>
      <w:r w:rsidRPr="00715C34">
        <w:rPr>
          <w:rFonts w:ascii="Verdana" w:hAnsi="Verdana" w:cs="Times New Roman"/>
          <w:i/>
        </w:rPr>
        <w:t>results</w:t>
      </w:r>
      <w:r w:rsidR="000E79A7">
        <w:rPr>
          <w:rFonts w:ascii="Verdana" w:hAnsi="Verdana" w:cs="Times New Roman"/>
        </w:rPr>
        <w:t>:</w:t>
      </w:r>
    </w:p>
    <w:p w14:paraId="6DC778D1" w14:textId="4DD28817" w:rsidR="00715C34" w:rsidRPr="00715C34" w:rsidRDefault="00715C34" w:rsidP="00715C34">
      <w:pPr>
        <w:widowControl w:val="0"/>
        <w:autoSpaceDE w:val="0"/>
        <w:autoSpaceDN w:val="0"/>
        <w:adjustRightInd w:val="0"/>
        <w:spacing w:after="240" w:line="240" w:lineRule="auto"/>
        <w:rPr>
          <w:rFonts w:ascii="Verdana" w:hAnsi="Verdana" w:cs="Times"/>
        </w:rPr>
      </w:pPr>
      <w:r w:rsidRPr="00715C34">
        <w:rPr>
          <w:rFonts w:ascii="Verdana" w:hAnsi="Verdana" w:cs="Times New Roman"/>
        </w:rPr>
        <w:t xml:space="preserve">1) </w:t>
      </w:r>
      <w:r w:rsidRPr="00715C34">
        <w:rPr>
          <w:rFonts w:ascii="Verdana" w:hAnsi="Verdana" w:cs="Times New Roman"/>
          <w:b/>
        </w:rPr>
        <w:t>Silent mutation</w:t>
      </w:r>
      <w:r w:rsidRPr="00715C34">
        <w:rPr>
          <w:rFonts w:ascii="Verdana" w:hAnsi="Verdana" w:cs="Times New Roman"/>
        </w:rPr>
        <w:t xml:space="preserve">: The mutation does not result in a change the amino acid sequence. </w:t>
      </w:r>
    </w:p>
    <w:p w14:paraId="4833207D" w14:textId="4FFCD95D" w:rsidR="00715C34" w:rsidRPr="00715C34" w:rsidRDefault="00715C34" w:rsidP="00715C34">
      <w:pPr>
        <w:widowControl w:val="0"/>
        <w:autoSpaceDE w:val="0"/>
        <w:autoSpaceDN w:val="0"/>
        <w:adjustRightInd w:val="0"/>
        <w:spacing w:after="240" w:line="240" w:lineRule="auto"/>
        <w:rPr>
          <w:rFonts w:ascii="Verdana" w:hAnsi="Verdana" w:cs="Times"/>
        </w:rPr>
      </w:pPr>
      <w:r>
        <w:rPr>
          <w:rFonts w:ascii="Verdana" w:hAnsi="Verdana" w:cs="Times New Roman"/>
        </w:rPr>
        <w:t xml:space="preserve">2) </w:t>
      </w:r>
      <w:r w:rsidRPr="00715C34">
        <w:rPr>
          <w:rFonts w:ascii="Verdana" w:hAnsi="Verdana" w:cs="Times New Roman"/>
          <w:b/>
        </w:rPr>
        <w:t>Missense mutation</w:t>
      </w:r>
      <w:r w:rsidRPr="00715C34">
        <w:rPr>
          <w:rFonts w:ascii="Verdana" w:hAnsi="Verdana" w:cs="Times New Roman"/>
        </w:rPr>
        <w:t xml:space="preserve">: A mutation that causes one amino acid in the protein sequence to be changed to a different one. </w:t>
      </w:r>
    </w:p>
    <w:p w14:paraId="38F61E30" w14:textId="77777777" w:rsidR="000E79A7" w:rsidRDefault="00715C34" w:rsidP="00715C34">
      <w:pPr>
        <w:widowControl w:val="0"/>
        <w:autoSpaceDE w:val="0"/>
        <w:autoSpaceDN w:val="0"/>
        <w:adjustRightInd w:val="0"/>
        <w:spacing w:after="240" w:line="240" w:lineRule="auto"/>
        <w:rPr>
          <w:rFonts w:ascii="Verdana" w:hAnsi="Verdana" w:cs="Times New Roman"/>
        </w:rPr>
      </w:pPr>
      <w:r>
        <w:rPr>
          <w:rFonts w:ascii="Verdana" w:hAnsi="Verdana" w:cs="Times New Roman"/>
        </w:rPr>
        <w:t xml:space="preserve">3) </w:t>
      </w:r>
      <w:r w:rsidRPr="00715C34">
        <w:rPr>
          <w:rFonts w:ascii="Verdana" w:hAnsi="Verdana" w:cs="Times New Roman"/>
          <w:b/>
        </w:rPr>
        <w:t>Nonsense mutation</w:t>
      </w:r>
      <w:r w:rsidRPr="00715C34">
        <w:rPr>
          <w:rFonts w:ascii="Verdana" w:hAnsi="Verdana" w:cs="Times New Roman"/>
        </w:rPr>
        <w:t>: A mutation that results in a stop codon where there used to be a codon for an amino acid. This results in translation being stopped before the primary structure of the protein is complete.</w:t>
      </w:r>
    </w:p>
    <w:p w14:paraId="5990A820" w14:textId="4D68BDB2" w:rsidR="00715C34" w:rsidRPr="00715C34" w:rsidRDefault="000E79A7" w:rsidP="00715C34">
      <w:pPr>
        <w:widowControl w:val="0"/>
        <w:autoSpaceDE w:val="0"/>
        <w:autoSpaceDN w:val="0"/>
        <w:adjustRightInd w:val="0"/>
        <w:spacing w:after="240" w:line="240" w:lineRule="auto"/>
        <w:rPr>
          <w:rFonts w:ascii="Verdana" w:hAnsi="Verdana" w:cs="Times"/>
        </w:rPr>
      </w:pPr>
      <w:r>
        <w:rPr>
          <w:rFonts w:ascii="Verdana" w:hAnsi="Verdana" w:cs="Times New Roman"/>
        </w:rPr>
        <w:t xml:space="preserve">4) </w:t>
      </w:r>
      <w:r w:rsidRPr="000E79A7">
        <w:rPr>
          <w:rFonts w:ascii="Verdana" w:hAnsi="Verdana" w:cs="Times New Roman"/>
          <w:b/>
        </w:rPr>
        <w:t>Frameshift mutation</w:t>
      </w:r>
      <w:r>
        <w:rPr>
          <w:rFonts w:ascii="Verdana" w:hAnsi="Verdana" w:cs="Times New Roman"/>
        </w:rPr>
        <w:t>:</w:t>
      </w:r>
      <w:r w:rsidR="00715C34" w:rsidRPr="00715C34">
        <w:rPr>
          <w:rFonts w:ascii="Verdana" w:hAnsi="Verdana" w:cs="Times New Roman"/>
        </w:rPr>
        <w:t xml:space="preserve"> </w:t>
      </w:r>
      <w:r>
        <w:rPr>
          <w:rFonts w:ascii="Verdana" w:hAnsi="Verdana" w:cs="Times New Roman"/>
        </w:rPr>
        <w:t xml:space="preserve">A mutation </w:t>
      </w:r>
      <w:r w:rsidR="006774DE">
        <w:rPr>
          <w:rFonts w:ascii="Verdana" w:hAnsi="Verdana" w:cs="Times New Roman"/>
        </w:rPr>
        <w:t xml:space="preserve">of </w:t>
      </w:r>
      <w:r>
        <w:rPr>
          <w:rFonts w:ascii="Verdana" w:hAnsi="Verdana" w:cs="Times New Roman"/>
        </w:rPr>
        <w:t>an insertion or deletion where the sequence is completely different fro</w:t>
      </w:r>
      <w:r w:rsidR="006774DE">
        <w:rPr>
          <w:rFonts w:ascii="Verdana" w:hAnsi="Verdana" w:cs="Times New Roman"/>
        </w:rPr>
        <w:t>m the where the change occurred.</w:t>
      </w:r>
    </w:p>
    <w:p w14:paraId="0E360727" w14:textId="77777777" w:rsidR="00715C34" w:rsidRDefault="00715C34" w:rsidP="00295743">
      <w:pPr>
        <w:pStyle w:val="Default"/>
        <w:rPr>
          <w:rFonts w:ascii="Verdana" w:hAnsi="Verdana"/>
          <w:b/>
          <w:bCs/>
        </w:rPr>
      </w:pPr>
    </w:p>
    <w:p w14:paraId="3EE3E7F9" w14:textId="77777777" w:rsidR="00295743" w:rsidRPr="00CF2FBC" w:rsidRDefault="00295743" w:rsidP="00295743">
      <w:pPr>
        <w:pStyle w:val="Default"/>
        <w:rPr>
          <w:rFonts w:ascii="Verdana" w:hAnsi="Verdana"/>
        </w:rPr>
      </w:pPr>
      <w:r w:rsidRPr="00CF2FBC">
        <w:rPr>
          <w:rFonts w:ascii="Verdana" w:hAnsi="Verdana"/>
          <w:b/>
          <w:bCs/>
        </w:rPr>
        <w:t xml:space="preserve">PART 1: The Belgian Blue Mound of Beef </w:t>
      </w:r>
    </w:p>
    <w:p w14:paraId="48472029" w14:textId="77777777" w:rsidR="00295743" w:rsidRPr="00CF2FBC" w:rsidRDefault="00295743" w:rsidP="00295743">
      <w:pPr>
        <w:pStyle w:val="Default"/>
        <w:rPr>
          <w:rFonts w:ascii="Verdana" w:hAnsi="Verdana"/>
          <w:b/>
          <w:bCs/>
          <w:sz w:val="28"/>
          <w:szCs w:val="28"/>
        </w:rPr>
      </w:pPr>
    </w:p>
    <w:p w14:paraId="6BA9A387" w14:textId="402D7DE4" w:rsidR="00715C34" w:rsidRPr="00CF2FBC" w:rsidRDefault="00295743" w:rsidP="00295743">
      <w:pPr>
        <w:pStyle w:val="Default"/>
        <w:rPr>
          <w:rFonts w:ascii="Verdana" w:hAnsi="Verdana"/>
          <w:sz w:val="22"/>
          <w:szCs w:val="22"/>
        </w:rPr>
      </w:pPr>
      <w:r w:rsidRPr="00CF2FBC">
        <w:rPr>
          <w:rFonts w:ascii="Verdana" w:hAnsi="Verdana"/>
          <w:sz w:val="22"/>
          <w:szCs w:val="22"/>
        </w:rPr>
        <w:t xml:space="preserve">The Belgian Blue Mound of Beef is a breed of cattle that is extremely muscular. At two years of age, males can weigh over 1700 lbs., and females over 1100 pounds! This breed originated in the 1850’s in Belgium as a result of breeding two different types of cattle. Questions biologists have obviously asked are: What causes these cattle to develop such large muscles? Is it their diet, the exercise they get, or something in their DNA? </w:t>
      </w:r>
    </w:p>
    <w:p w14:paraId="65F35BB1" w14:textId="77777777" w:rsidR="00295743" w:rsidRPr="00295743" w:rsidRDefault="00295743" w:rsidP="00295743">
      <w:pPr>
        <w:pStyle w:val="Default"/>
      </w:pPr>
    </w:p>
    <w:p w14:paraId="6E85DA71" w14:textId="77777777" w:rsidR="00295743" w:rsidRPr="00CF2FBC" w:rsidRDefault="00295743" w:rsidP="00295743">
      <w:pPr>
        <w:pStyle w:val="Default"/>
        <w:rPr>
          <w:rFonts w:ascii="Verdana" w:hAnsi="Verdana"/>
          <w:sz w:val="22"/>
          <w:szCs w:val="22"/>
        </w:rPr>
      </w:pPr>
      <w:proofErr w:type="spellStart"/>
      <w:r w:rsidRPr="00CF2FBC">
        <w:rPr>
          <w:rFonts w:ascii="Verdana" w:hAnsi="Verdana"/>
          <w:sz w:val="22"/>
          <w:szCs w:val="22"/>
        </w:rPr>
        <w:t>Myostatin</w:t>
      </w:r>
      <w:proofErr w:type="spellEnd"/>
      <w:r w:rsidRPr="00CF2FBC">
        <w:rPr>
          <w:rFonts w:ascii="Verdana" w:hAnsi="Verdana"/>
          <w:sz w:val="22"/>
          <w:szCs w:val="22"/>
        </w:rPr>
        <w:t xml:space="preserve"> (which is also called growth and differentiation factor-8) is a protein found in the skeletal muscle of mammals. It is a growth factor - a molecule that plays a part in controlling cell division, cell growth, and cell development. Experimenters at Johns Hopkins University discovered the role of the gene first in mice. Mice were engineered that had the </w:t>
      </w:r>
      <w:proofErr w:type="spellStart"/>
      <w:r w:rsidRPr="00CF2FBC">
        <w:rPr>
          <w:rFonts w:ascii="Verdana" w:hAnsi="Verdana"/>
          <w:sz w:val="22"/>
          <w:szCs w:val="22"/>
        </w:rPr>
        <w:t>myostatin</w:t>
      </w:r>
      <w:proofErr w:type="spellEnd"/>
      <w:r w:rsidRPr="00CF2FBC">
        <w:rPr>
          <w:rFonts w:ascii="Verdana" w:hAnsi="Verdana"/>
          <w:sz w:val="22"/>
          <w:szCs w:val="22"/>
        </w:rPr>
        <w:t xml:space="preserve"> gene “knocked out” (which means it didn’t work). The resulting mice developed two to three times more muscle than mice with a normal version of the gene. The mice were described as looking “like Schwarzenegger mice” by the experimenters. Analysis of the muscle tissue of the mice showed that the number of muscle cells and size of muscle cells was two to three times greater in the muscle tissue of the knockout mice than in normal mice.</w:t>
      </w:r>
    </w:p>
    <w:p w14:paraId="1739D1F1" w14:textId="77777777" w:rsidR="00295743" w:rsidRPr="00CF2FBC" w:rsidRDefault="00295743" w:rsidP="00295743">
      <w:pPr>
        <w:pStyle w:val="Default"/>
        <w:rPr>
          <w:rFonts w:ascii="Verdana" w:hAnsi="Verdana"/>
          <w:sz w:val="22"/>
          <w:szCs w:val="22"/>
        </w:rPr>
      </w:pPr>
    </w:p>
    <w:p w14:paraId="2037B57D" w14:textId="18F7CD69" w:rsidR="00295743" w:rsidRPr="00CF2FBC" w:rsidRDefault="00295743" w:rsidP="00295743">
      <w:pPr>
        <w:pStyle w:val="Default"/>
        <w:rPr>
          <w:rFonts w:ascii="Verdana" w:hAnsi="Verdana"/>
          <w:sz w:val="22"/>
          <w:szCs w:val="22"/>
        </w:rPr>
      </w:pPr>
      <w:r w:rsidRPr="00CF2FBC">
        <w:rPr>
          <w:rFonts w:ascii="Verdana" w:hAnsi="Verdana"/>
          <w:sz w:val="22"/>
          <w:szCs w:val="22"/>
        </w:rPr>
        <w:t xml:space="preserve">Using the DNA sequence for normal </w:t>
      </w:r>
      <w:proofErr w:type="spellStart"/>
      <w:r w:rsidRPr="00CF2FBC">
        <w:rPr>
          <w:rFonts w:ascii="Verdana" w:hAnsi="Verdana"/>
          <w:sz w:val="22"/>
          <w:szCs w:val="22"/>
        </w:rPr>
        <w:t>myostatin</w:t>
      </w:r>
      <w:proofErr w:type="spellEnd"/>
      <w:r w:rsidRPr="00CF2FBC">
        <w:rPr>
          <w:rFonts w:ascii="Verdana" w:hAnsi="Verdana"/>
          <w:sz w:val="22"/>
          <w:szCs w:val="22"/>
        </w:rPr>
        <w:t xml:space="preserve"> below, determine the amino acid sequence for normal </w:t>
      </w:r>
      <w:proofErr w:type="spellStart"/>
      <w:r w:rsidRPr="00CF2FBC">
        <w:rPr>
          <w:rFonts w:ascii="Verdana" w:hAnsi="Verdana"/>
          <w:sz w:val="22"/>
          <w:szCs w:val="22"/>
        </w:rPr>
        <w:t>myostatin</w:t>
      </w:r>
      <w:proofErr w:type="spellEnd"/>
      <w:r w:rsidRPr="00CF2FBC">
        <w:rPr>
          <w:rFonts w:ascii="Verdana" w:hAnsi="Verdana"/>
          <w:sz w:val="22"/>
          <w:szCs w:val="22"/>
        </w:rPr>
        <w:t xml:space="preserve">. </w:t>
      </w:r>
      <w:r w:rsidRPr="00CF2FBC">
        <w:rPr>
          <w:rFonts w:ascii="Verdana" w:hAnsi="Verdana"/>
          <w:b/>
          <w:bCs/>
          <w:i/>
          <w:sz w:val="22"/>
          <w:szCs w:val="22"/>
        </w:rPr>
        <w:t>**NOTE** YOU ARE ONLY TRANSCRIBING AND TRANSLATING A SMALL PORTION OF THE DNA SEQUENCE FOR THIS PROTEIN. YOU HAVE THE DNA SEQUENCE FOR AMINO ACIDS 273 – 288 OUT OF A TOTAL OF 376 AMINO ACIDS IN THE PROTEIN.</w:t>
      </w:r>
      <w:r w:rsidRPr="00CF2FBC">
        <w:rPr>
          <w:rFonts w:ascii="Verdana" w:hAnsi="Verdana"/>
          <w:b/>
          <w:bCs/>
          <w:sz w:val="22"/>
          <w:szCs w:val="22"/>
        </w:rPr>
        <w:t xml:space="preserve"> </w:t>
      </w:r>
    </w:p>
    <w:p w14:paraId="143A32F6" w14:textId="77777777" w:rsidR="00295743" w:rsidRPr="00CF2FBC" w:rsidRDefault="00295743" w:rsidP="00295743">
      <w:pPr>
        <w:pStyle w:val="Default"/>
        <w:rPr>
          <w:rFonts w:ascii="Verdana" w:hAnsi="Verdana"/>
        </w:rPr>
      </w:pPr>
    </w:p>
    <w:p w14:paraId="17C1C3D6" w14:textId="75900517" w:rsidR="00295743" w:rsidRPr="00CF2FBC" w:rsidRDefault="00295743" w:rsidP="00295743">
      <w:pPr>
        <w:pStyle w:val="Default"/>
        <w:rPr>
          <w:rFonts w:ascii="Verdana" w:hAnsi="Verdana"/>
          <w:sz w:val="22"/>
          <w:szCs w:val="22"/>
        </w:rPr>
      </w:pPr>
      <w:r w:rsidRPr="00CF2FBC">
        <w:rPr>
          <w:rFonts w:ascii="Verdana" w:hAnsi="Verdana"/>
          <w:sz w:val="22"/>
          <w:szCs w:val="22"/>
        </w:rPr>
        <w:t xml:space="preserve">Using the DNA sequence for Belgian Blue </w:t>
      </w:r>
      <w:proofErr w:type="spellStart"/>
      <w:r w:rsidRPr="00CF2FBC">
        <w:rPr>
          <w:rFonts w:ascii="Verdana" w:hAnsi="Verdana"/>
          <w:sz w:val="22"/>
          <w:szCs w:val="22"/>
        </w:rPr>
        <w:t>myostatin</w:t>
      </w:r>
      <w:proofErr w:type="spellEnd"/>
      <w:r w:rsidRPr="00CF2FBC">
        <w:rPr>
          <w:rFonts w:ascii="Verdana" w:hAnsi="Verdana"/>
          <w:sz w:val="22"/>
          <w:szCs w:val="22"/>
        </w:rPr>
        <w:t xml:space="preserve"> below, determine the amino acid sequence for Belgian Blue </w:t>
      </w:r>
      <w:proofErr w:type="spellStart"/>
      <w:r w:rsidRPr="00CF2FBC">
        <w:rPr>
          <w:rFonts w:ascii="Verdana" w:hAnsi="Verdana"/>
          <w:sz w:val="22"/>
          <w:szCs w:val="22"/>
        </w:rPr>
        <w:t>myostatin</w:t>
      </w:r>
      <w:proofErr w:type="spellEnd"/>
      <w:r w:rsidRPr="00CF2FBC">
        <w:rPr>
          <w:rFonts w:ascii="Verdana" w:hAnsi="Verdana"/>
          <w:sz w:val="22"/>
          <w:szCs w:val="22"/>
        </w:rPr>
        <w:t xml:space="preserve">. Again, you have only a small portion of the DNA sequence for the Belgian Blue </w:t>
      </w:r>
      <w:proofErr w:type="spellStart"/>
      <w:r w:rsidRPr="00CF2FBC">
        <w:rPr>
          <w:rFonts w:ascii="Verdana" w:hAnsi="Verdana"/>
          <w:sz w:val="22"/>
          <w:szCs w:val="22"/>
        </w:rPr>
        <w:t>myostatin</w:t>
      </w:r>
      <w:proofErr w:type="spellEnd"/>
      <w:r w:rsidRPr="00CF2FBC">
        <w:rPr>
          <w:rFonts w:ascii="Verdana" w:hAnsi="Verdana"/>
          <w:sz w:val="22"/>
          <w:szCs w:val="22"/>
        </w:rPr>
        <w:t xml:space="preserve"> as well, beginning with the triplet for amino acid number 273. </w:t>
      </w:r>
    </w:p>
    <w:p w14:paraId="7F82B29E" w14:textId="77777777" w:rsidR="00295743" w:rsidRPr="00CF2FBC" w:rsidRDefault="00295743" w:rsidP="00295743">
      <w:pPr>
        <w:pStyle w:val="Default"/>
        <w:rPr>
          <w:rFonts w:ascii="Verdana" w:hAnsi="Verdana"/>
          <w:sz w:val="22"/>
          <w:szCs w:val="22"/>
        </w:rPr>
      </w:pPr>
    </w:p>
    <w:p w14:paraId="55F255A3" w14:textId="31203C4A" w:rsidR="00295743" w:rsidRPr="004C53B1" w:rsidRDefault="00295743" w:rsidP="00295743">
      <w:pPr>
        <w:pStyle w:val="Default"/>
        <w:rPr>
          <w:rFonts w:ascii="Verdana" w:hAnsi="Verdana"/>
          <w:sz w:val="22"/>
          <w:szCs w:val="22"/>
        </w:rPr>
      </w:pPr>
      <w:r w:rsidRPr="00CF2FBC">
        <w:rPr>
          <w:rFonts w:ascii="Verdana" w:hAnsi="Verdana"/>
          <w:sz w:val="22"/>
          <w:szCs w:val="22"/>
        </w:rPr>
        <w:t xml:space="preserve">Using an arrow, point out where the mutation in the DNA sequence for Belgian Blue </w:t>
      </w:r>
      <w:proofErr w:type="spellStart"/>
      <w:r w:rsidRPr="00CF2FBC">
        <w:rPr>
          <w:rFonts w:ascii="Verdana" w:hAnsi="Verdana"/>
          <w:sz w:val="22"/>
          <w:szCs w:val="22"/>
        </w:rPr>
        <w:t>myostatin</w:t>
      </w:r>
      <w:proofErr w:type="spellEnd"/>
      <w:r w:rsidRPr="00CF2FBC">
        <w:rPr>
          <w:rFonts w:ascii="Verdana" w:hAnsi="Verdana"/>
          <w:sz w:val="22"/>
          <w:szCs w:val="22"/>
        </w:rPr>
        <w:t xml:space="preserve"> is located.</w:t>
      </w:r>
    </w:p>
    <w:p w14:paraId="4CCC2A14" w14:textId="77777777" w:rsidR="00295743" w:rsidRDefault="00CF2FBC" w:rsidP="00295743">
      <w:pPr>
        <w:pStyle w:val="Default"/>
        <w:rPr>
          <w:b/>
          <w:bCs/>
        </w:rPr>
      </w:pPr>
      <w:r>
        <w:rPr>
          <w:b/>
          <w:bCs/>
          <w:noProof/>
        </w:rPr>
        <w:lastRenderedPageBreak/>
        <w:drawing>
          <wp:anchor distT="0" distB="0" distL="114300" distR="114300" simplePos="0" relativeHeight="251660288" behindDoc="0" locked="0" layoutInCell="1" allowOverlap="1" wp14:anchorId="52A5F8AC" wp14:editId="4441ADFC">
            <wp:simplePos x="0" y="0"/>
            <wp:positionH relativeFrom="column">
              <wp:posOffset>-238125</wp:posOffset>
            </wp:positionH>
            <wp:positionV relativeFrom="paragraph">
              <wp:posOffset>33020</wp:posOffset>
            </wp:positionV>
            <wp:extent cx="7400925" cy="28098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00925" cy="2809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70F44" w14:textId="77777777" w:rsidR="00295743" w:rsidRDefault="00295743" w:rsidP="00295743">
      <w:pPr>
        <w:pStyle w:val="Default"/>
        <w:rPr>
          <w:b/>
          <w:bCs/>
        </w:rPr>
      </w:pPr>
    </w:p>
    <w:p w14:paraId="259180EA" w14:textId="77777777" w:rsidR="00FF716E" w:rsidRDefault="00FF716E" w:rsidP="00295743">
      <w:pPr>
        <w:pStyle w:val="Default"/>
        <w:rPr>
          <w:b/>
          <w:bCs/>
        </w:rPr>
      </w:pPr>
    </w:p>
    <w:p w14:paraId="5A0B6959" w14:textId="77777777" w:rsidR="00FF716E" w:rsidRDefault="00FF716E" w:rsidP="00295743">
      <w:pPr>
        <w:pStyle w:val="Default"/>
        <w:rPr>
          <w:b/>
          <w:bCs/>
        </w:rPr>
      </w:pPr>
    </w:p>
    <w:p w14:paraId="02D55B18" w14:textId="77777777" w:rsidR="00FF716E" w:rsidRDefault="00FF716E" w:rsidP="00295743">
      <w:pPr>
        <w:pStyle w:val="Default"/>
        <w:rPr>
          <w:b/>
          <w:bCs/>
        </w:rPr>
      </w:pPr>
    </w:p>
    <w:p w14:paraId="4E146070" w14:textId="77777777" w:rsidR="00FF716E" w:rsidRDefault="00FF716E" w:rsidP="00295743">
      <w:pPr>
        <w:pStyle w:val="Default"/>
        <w:rPr>
          <w:b/>
          <w:bCs/>
        </w:rPr>
      </w:pPr>
    </w:p>
    <w:p w14:paraId="7EC495C8" w14:textId="77777777" w:rsidR="00FF716E" w:rsidRDefault="00FF716E" w:rsidP="00295743">
      <w:pPr>
        <w:pStyle w:val="Default"/>
        <w:rPr>
          <w:b/>
          <w:bCs/>
        </w:rPr>
      </w:pPr>
    </w:p>
    <w:p w14:paraId="56B31C7B" w14:textId="77777777" w:rsidR="00FF716E" w:rsidRDefault="00FF716E" w:rsidP="00295743">
      <w:pPr>
        <w:pStyle w:val="Default"/>
        <w:rPr>
          <w:b/>
          <w:bCs/>
        </w:rPr>
      </w:pPr>
    </w:p>
    <w:p w14:paraId="30587A38" w14:textId="77777777" w:rsidR="00FF716E" w:rsidRDefault="00FF716E" w:rsidP="00295743">
      <w:pPr>
        <w:pStyle w:val="Default"/>
        <w:rPr>
          <w:b/>
          <w:bCs/>
        </w:rPr>
      </w:pPr>
    </w:p>
    <w:p w14:paraId="4D558086" w14:textId="77777777" w:rsidR="00FF716E" w:rsidRDefault="00FF716E" w:rsidP="00295743">
      <w:pPr>
        <w:pStyle w:val="Default"/>
        <w:rPr>
          <w:b/>
          <w:bCs/>
        </w:rPr>
      </w:pPr>
    </w:p>
    <w:p w14:paraId="643067C6" w14:textId="77777777" w:rsidR="00FF716E" w:rsidRDefault="00FF716E" w:rsidP="00295743">
      <w:pPr>
        <w:pStyle w:val="Default"/>
        <w:rPr>
          <w:b/>
          <w:bCs/>
        </w:rPr>
      </w:pPr>
    </w:p>
    <w:p w14:paraId="300A01A1" w14:textId="77777777" w:rsidR="00FF716E" w:rsidRDefault="00FF716E" w:rsidP="00295743">
      <w:pPr>
        <w:pStyle w:val="Default"/>
        <w:rPr>
          <w:b/>
          <w:bCs/>
        </w:rPr>
      </w:pPr>
    </w:p>
    <w:p w14:paraId="0AED4A25" w14:textId="77777777" w:rsidR="00FF716E" w:rsidRDefault="00FF716E" w:rsidP="00295743">
      <w:pPr>
        <w:pStyle w:val="Default"/>
        <w:rPr>
          <w:b/>
          <w:bCs/>
        </w:rPr>
      </w:pPr>
    </w:p>
    <w:p w14:paraId="4C4219F3" w14:textId="77777777" w:rsidR="00CF2FBC" w:rsidRPr="00CF2FBC" w:rsidRDefault="00CF2FBC" w:rsidP="00295743">
      <w:pPr>
        <w:pStyle w:val="Default"/>
        <w:rPr>
          <w:rFonts w:ascii="Verdana" w:hAnsi="Verdana"/>
          <w:b/>
          <w:bCs/>
        </w:rPr>
      </w:pPr>
    </w:p>
    <w:p w14:paraId="1EEA5513" w14:textId="77777777" w:rsidR="00CF2FBC" w:rsidRDefault="00CF2FBC" w:rsidP="00295743">
      <w:pPr>
        <w:pStyle w:val="Default"/>
        <w:rPr>
          <w:rFonts w:ascii="Verdana" w:hAnsi="Verdana"/>
          <w:b/>
          <w:bCs/>
          <w:u w:val="single"/>
        </w:rPr>
      </w:pPr>
    </w:p>
    <w:p w14:paraId="1ECE6C8E" w14:textId="77777777" w:rsidR="00CF2FBC" w:rsidRDefault="00CF2FBC" w:rsidP="00295743">
      <w:pPr>
        <w:pStyle w:val="Default"/>
        <w:rPr>
          <w:rFonts w:ascii="Verdana" w:hAnsi="Verdana"/>
          <w:b/>
          <w:bCs/>
          <w:u w:val="single"/>
        </w:rPr>
      </w:pPr>
    </w:p>
    <w:p w14:paraId="0CA04D32" w14:textId="77777777" w:rsidR="004C53B1" w:rsidRDefault="004C53B1" w:rsidP="00295743">
      <w:pPr>
        <w:pStyle w:val="Default"/>
        <w:rPr>
          <w:rFonts w:ascii="Verdana" w:hAnsi="Verdana"/>
          <w:b/>
          <w:bCs/>
          <w:u w:val="single"/>
        </w:rPr>
      </w:pPr>
    </w:p>
    <w:p w14:paraId="4454B46A" w14:textId="77777777" w:rsidR="00295743" w:rsidRPr="006774DE" w:rsidRDefault="00295743" w:rsidP="00295743">
      <w:pPr>
        <w:pStyle w:val="Default"/>
        <w:rPr>
          <w:rFonts w:ascii="Verdana" w:hAnsi="Verdana"/>
          <w:sz w:val="22"/>
          <w:szCs w:val="22"/>
          <w:u w:val="single"/>
        </w:rPr>
      </w:pPr>
      <w:r w:rsidRPr="006774DE">
        <w:rPr>
          <w:rFonts w:ascii="Verdana" w:hAnsi="Verdana"/>
          <w:b/>
          <w:bCs/>
          <w:sz w:val="22"/>
          <w:szCs w:val="22"/>
          <w:u w:val="single"/>
        </w:rPr>
        <w:t xml:space="preserve">Analysis Questions: </w:t>
      </w:r>
    </w:p>
    <w:p w14:paraId="009A2093" w14:textId="77777777" w:rsidR="00295743" w:rsidRPr="00CF2FBC" w:rsidRDefault="00295743" w:rsidP="00295743">
      <w:pPr>
        <w:pStyle w:val="Default"/>
        <w:rPr>
          <w:rFonts w:ascii="Verdana" w:hAnsi="Verdana"/>
        </w:rPr>
      </w:pPr>
    </w:p>
    <w:p w14:paraId="33E0679E" w14:textId="64ABA6D3" w:rsidR="00295743" w:rsidRPr="00CF2FBC" w:rsidRDefault="00295743" w:rsidP="00295743">
      <w:pPr>
        <w:pStyle w:val="Default"/>
        <w:rPr>
          <w:rFonts w:ascii="Verdana" w:hAnsi="Verdana"/>
          <w:sz w:val="22"/>
          <w:szCs w:val="22"/>
        </w:rPr>
      </w:pPr>
      <w:r w:rsidRPr="00CF2FBC">
        <w:rPr>
          <w:rFonts w:ascii="Verdana" w:hAnsi="Verdana"/>
          <w:sz w:val="22"/>
          <w:szCs w:val="22"/>
        </w:rPr>
        <w:t xml:space="preserve">1) Based on the appearance of the organisms that have a mutated version of the </w:t>
      </w:r>
      <w:proofErr w:type="spellStart"/>
      <w:r w:rsidRPr="00CF2FBC">
        <w:rPr>
          <w:rFonts w:ascii="Verdana" w:hAnsi="Verdana"/>
          <w:sz w:val="22"/>
          <w:szCs w:val="22"/>
        </w:rPr>
        <w:t>myostatin</w:t>
      </w:r>
      <w:proofErr w:type="spellEnd"/>
      <w:r w:rsidRPr="00CF2FBC">
        <w:rPr>
          <w:rFonts w:ascii="Verdana" w:hAnsi="Verdana"/>
          <w:sz w:val="22"/>
          <w:szCs w:val="22"/>
        </w:rPr>
        <w:t xml:space="preserve"> gene, what does the function of </w:t>
      </w:r>
      <w:r w:rsidR="00715C34">
        <w:rPr>
          <w:rFonts w:ascii="Verdana" w:hAnsi="Verdana"/>
          <w:sz w:val="22"/>
          <w:szCs w:val="22"/>
        </w:rPr>
        <w:t xml:space="preserve">normal </w:t>
      </w:r>
      <w:proofErr w:type="spellStart"/>
      <w:r w:rsidRPr="00CF2FBC">
        <w:rPr>
          <w:rFonts w:ascii="Verdana" w:hAnsi="Verdana"/>
          <w:sz w:val="22"/>
          <w:szCs w:val="22"/>
        </w:rPr>
        <w:t>myostatin</w:t>
      </w:r>
      <w:proofErr w:type="spellEnd"/>
      <w:r w:rsidRPr="00CF2FBC">
        <w:rPr>
          <w:rFonts w:ascii="Verdana" w:hAnsi="Verdana"/>
          <w:sz w:val="22"/>
          <w:szCs w:val="22"/>
        </w:rPr>
        <w:t xml:space="preserve"> seem to be in mammals? </w:t>
      </w:r>
    </w:p>
    <w:p w14:paraId="466848A7" w14:textId="77777777" w:rsidR="00FF716E" w:rsidRPr="00CF2FBC" w:rsidRDefault="00FF716E" w:rsidP="00295743">
      <w:pPr>
        <w:pStyle w:val="Default"/>
        <w:rPr>
          <w:rFonts w:ascii="Verdana" w:hAnsi="Verdana"/>
          <w:sz w:val="22"/>
          <w:szCs w:val="22"/>
        </w:rPr>
      </w:pPr>
    </w:p>
    <w:p w14:paraId="29B7FA46" w14:textId="77777777" w:rsidR="00295743" w:rsidRPr="00CF2FBC" w:rsidRDefault="00295743" w:rsidP="00295743">
      <w:pPr>
        <w:pStyle w:val="Default"/>
        <w:rPr>
          <w:rFonts w:ascii="Verdana" w:hAnsi="Verdana"/>
          <w:sz w:val="22"/>
          <w:szCs w:val="22"/>
        </w:rPr>
      </w:pPr>
      <w:r w:rsidRPr="00CF2FBC">
        <w:rPr>
          <w:rFonts w:ascii="Verdana" w:hAnsi="Verdana"/>
          <w:sz w:val="22"/>
          <w:szCs w:val="22"/>
        </w:rPr>
        <w:t xml:space="preserve">2) Which </w:t>
      </w:r>
      <w:r w:rsidRPr="00CF2FBC">
        <w:rPr>
          <w:rFonts w:ascii="Verdana" w:hAnsi="Verdana"/>
          <w:b/>
          <w:bCs/>
          <w:sz w:val="22"/>
          <w:szCs w:val="22"/>
        </w:rPr>
        <w:t xml:space="preserve">type </w:t>
      </w:r>
      <w:r w:rsidRPr="00CF2FBC">
        <w:rPr>
          <w:rFonts w:ascii="Verdana" w:hAnsi="Verdana"/>
          <w:sz w:val="22"/>
          <w:szCs w:val="22"/>
        </w:rPr>
        <w:t xml:space="preserve">of mutation occurred in the Belgian Blue </w:t>
      </w:r>
      <w:proofErr w:type="spellStart"/>
      <w:r w:rsidRPr="00CF2FBC">
        <w:rPr>
          <w:rFonts w:ascii="Verdana" w:hAnsi="Verdana"/>
          <w:sz w:val="22"/>
          <w:szCs w:val="22"/>
        </w:rPr>
        <w:t>myostatin</w:t>
      </w:r>
      <w:proofErr w:type="spellEnd"/>
      <w:r w:rsidRPr="00CF2FBC">
        <w:rPr>
          <w:rFonts w:ascii="Verdana" w:hAnsi="Verdana"/>
          <w:sz w:val="22"/>
          <w:szCs w:val="22"/>
        </w:rPr>
        <w:t>?</w:t>
      </w:r>
    </w:p>
    <w:p w14:paraId="00569DB9" w14:textId="77777777" w:rsidR="00295743" w:rsidRPr="00CF2FBC" w:rsidRDefault="00295743" w:rsidP="00295743">
      <w:pPr>
        <w:pStyle w:val="Default"/>
        <w:rPr>
          <w:rFonts w:ascii="Verdana" w:hAnsi="Verdana"/>
          <w:sz w:val="22"/>
          <w:szCs w:val="22"/>
        </w:rPr>
      </w:pPr>
    </w:p>
    <w:p w14:paraId="15ED6F9E" w14:textId="77777777" w:rsidR="00295743" w:rsidRPr="00CF2FBC" w:rsidRDefault="00295743" w:rsidP="00295743">
      <w:pPr>
        <w:pStyle w:val="Default"/>
        <w:rPr>
          <w:rFonts w:ascii="Verdana" w:hAnsi="Verdana"/>
          <w:sz w:val="22"/>
          <w:szCs w:val="22"/>
        </w:rPr>
      </w:pPr>
      <w:r w:rsidRPr="00CF2FBC">
        <w:rPr>
          <w:rFonts w:ascii="Verdana" w:hAnsi="Verdana"/>
          <w:sz w:val="22"/>
          <w:szCs w:val="22"/>
        </w:rPr>
        <w:t xml:space="preserve">3) How many bases were changed, inserted, or deleted in the Belgian Blue </w:t>
      </w:r>
      <w:proofErr w:type="spellStart"/>
      <w:r w:rsidRPr="00CF2FBC">
        <w:rPr>
          <w:rFonts w:ascii="Verdana" w:hAnsi="Verdana"/>
          <w:sz w:val="22"/>
          <w:szCs w:val="22"/>
        </w:rPr>
        <w:t>myostatin</w:t>
      </w:r>
      <w:proofErr w:type="spellEnd"/>
      <w:r w:rsidRPr="00CF2FBC">
        <w:rPr>
          <w:rFonts w:ascii="Verdana" w:hAnsi="Verdana"/>
          <w:sz w:val="22"/>
          <w:szCs w:val="22"/>
        </w:rPr>
        <w:t>?</w:t>
      </w:r>
    </w:p>
    <w:p w14:paraId="3171B380" w14:textId="77777777" w:rsidR="00295743" w:rsidRPr="00CF2FBC" w:rsidRDefault="00295743" w:rsidP="00295743">
      <w:pPr>
        <w:pStyle w:val="Default"/>
        <w:rPr>
          <w:rFonts w:ascii="Verdana" w:hAnsi="Verdana"/>
          <w:sz w:val="22"/>
          <w:szCs w:val="22"/>
        </w:rPr>
      </w:pPr>
    </w:p>
    <w:p w14:paraId="72000ED0" w14:textId="6B2B0C5F" w:rsidR="00295743" w:rsidRPr="00CF2FBC" w:rsidRDefault="00295743" w:rsidP="00295743">
      <w:pPr>
        <w:pStyle w:val="Default"/>
        <w:rPr>
          <w:rFonts w:ascii="Verdana" w:hAnsi="Verdana"/>
          <w:sz w:val="22"/>
          <w:szCs w:val="22"/>
        </w:rPr>
      </w:pPr>
      <w:r w:rsidRPr="00CF2FBC">
        <w:rPr>
          <w:rFonts w:ascii="Verdana" w:hAnsi="Verdana"/>
          <w:sz w:val="22"/>
          <w:szCs w:val="22"/>
        </w:rPr>
        <w:t xml:space="preserve">4) What was the </w:t>
      </w:r>
      <w:r w:rsidRPr="004C53B1">
        <w:rPr>
          <w:rFonts w:ascii="Verdana" w:hAnsi="Verdana"/>
          <w:b/>
          <w:sz w:val="22"/>
          <w:szCs w:val="22"/>
        </w:rPr>
        <w:t>result</w:t>
      </w:r>
      <w:r w:rsidRPr="00CF2FBC">
        <w:rPr>
          <w:rFonts w:ascii="Verdana" w:hAnsi="Verdana"/>
          <w:sz w:val="22"/>
          <w:szCs w:val="22"/>
        </w:rPr>
        <w:t xml:space="preserve"> of the mutation that occurred? </w:t>
      </w:r>
    </w:p>
    <w:p w14:paraId="042FEE07" w14:textId="77777777" w:rsidR="00295743" w:rsidRPr="00CF2FBC" w:rsidRDefault="00295743" w:rsidP="00295743">
      <w:pPr>
        <w:pStyle w:val="Default"/>
        <w:rPr>
          <w:rFonts w:ascii="Verdana" w:hAnsi="Verdana"/>
          <w:sz w:val="22"/>
          <w:szCs w:val="22"/>
        </w:rPr>
      </w:pPr>
    </w:p>
    <w:p w14:paraId="3DCB2EC0" w14:textId="77777777" w:rsidR="00295743" w:rsidRPr="00CF2FBC" w:rsidRDefault="00191E62" w:rsidP="00295743">
      <w:pPr>
        <w:pStyle w:val="Default"/>
        <w:rPr>
          <w:rFonts w:ascii="Verdana" w:hAnsi="Verdana"/>
          <w:sz w:val="22"/>
          <w:szCs w:val="22"/>
        </w:rPr>
      </w:pPr>
      <w:r>
        <w:rPr>
          <w:rFonts w:ascii="Verdana" w:hAnsi="Verdana"/>
          <w:sz w:val="22"/>
          <w:szCs w:val="22"/>
        </w:rPr>
        <w:t>5</w:t>
      </w:r>
      <w:r w:rsidR="00295743" w:rsidRPr="00CF2FBC">
        <w:rPr>
          <w:rFonts w:ascii="Verdana" w:hAnsi="Verdana"/>
          <w:sz w:val="22"/>
          <w:szCs w:val="22"/>
        </w:rPr>
        <w:t xml:space="preserve">) A breed of cattle called the </w:t>
      </w:r>
      <w:proofErr w:type="spellStart"/>
      <w:r w:rsidR="00295743" w:rsidRPr="00CF2FBC">
        <w:rPr>
          <w:rFonts w:ascii="Verdana" w:hAnsi="Verdana"/>
          <w:sz w:val="22"/>
          <w:szCs w:val="22"/>
        </w:rPr>
        <w:t>Piedmontese</w:t>
      </w:r>
      <w:proofErr w:type="spellEnd"/>
      <w:r w:rsidR="00295743" w:rsidRPr="00CF2FBC">
        <w:rPr>
          <w:rFonts w:ascii="Verdana" w:hAnsi="Verdana"/>
          <w:sz w:val="22"/>
          <w:szCs w:val="22"/>
        </w:rPr>
        <w:t xml:space="preserve"> cattle has the same type of extra muscle as the Belgian Blue cattle; however, the mutation to the </w:t>
      </w:r>
      <w:proofErr w:type="spellStart"/>
      <w:r w:rsidR="00295743" w:rsidRPr="00CF2FBC">
        <w:rPr>
          <w:rFonts w:ascii="Verdana" w:hAnsi="Verdana"/>
          <w:sz w:val="22"/>
          <w:szCs w:val="22"/>
        </w:rPr>
        <w:t>myostatin</w:t>
      </w:r>
      <w:proofErr w:type="spellEnd"/>
      <w:r w:rsidR="00295743" w:rsidRPr="00CF2FBC">
        <w:rPr>
          <w:rFonts w:ascii="Verdana" w:hAnsi="Verdana"/>
          <w:sz w:val="22"/>
          <w:szCs w:val="22"/>
        </w:rPr>
        <w:t xml:space="preserve"> gene is different. It is caused by a point mutation that changes a guanine to an adenine at DNA nucleotide number 941. This causes cysteine to be replaced with Tyrosine in the amino acid sequence. Is this a silent mutation, missense mutation, or nonsense mutation?</w:t>
      </w:r>
    </w:p>
    <w:p w14:paraId="36CD5C09" w14:textId="77777777" w:rsidR="00FF716E" w:rsidRPr="00CF2FBC" w:rsidRDefault="00FF716E" w:rsidP="00295743">
      <w:pPr>
        <w:pStyle w:val="Default"/>
        <w:rPr>
          <w:rFonts w:ascii="Verdana" w:hAnsi="Verdana"/>
          <w:sz w:val="23"/>
          <w:szCs w:val="23"/>
        </w:rPr>
      </w:pPr>
    </w:p>
    <w:p w14:paraId="7F508867" w14:textId="77777777" w:rsidR="00295743" w:rsidRPr="00CF2FBC" w:rsidRDefault="00295743" w:rsidP="00295743">
      <w:pPr>
        <w:pStyle w:val="Default"/>
        <w:rPr>
          <w:rFonts w:ascii="Verdana" w:hAnsi="Verdana"/>
          <w:sz w:val="23"/>
          <w:szCs w:val="23"/>
        </w:rPr>
      </w:pPr>
    </w:p>
    <w:p w14:paraId="4F8DCE07" w14:textId="77777777" w:rsidR="00295743" w:rsidRPr="00CF2FBC" w:rsidRDefault="00191E62" w:rsidP="00295743">
      <w:pPr>
        <w:pStyle w:val="Default"/>
        <w:rPr>
          <w:rFonts w:ascii="Verdana" w:hAnsi="Verdana"/>
          <w:sz w:val="22"/>
          <w:szCs w:val="22"/>
        </w:rPr>
      </w:pPr>
      <w:r>
        <w:rPr>
          <w:rFonts w:ascii="Verdana" w:hAnsi="Verdana"/>
          <w:sz w:val="22"/>
          <w:szCs w:val="22"/>
        </w:rPr>
        <w:t>6</w:t>
      </w:r>
      <w:r w:rsidR="00295743" w:rsidRPr="00CF2FBC">
        <w:rPr>
          <w:rFonts w:ascii="Verdana" w:hAnsi="Verdana"/>
          <w:sz w:val="22"/>
          <w:szCs w:val="22"/>
        </w:rPr>
        <w:t xml:space="preserve">) With both the Belgian Blue cattle and the </w:t>
      </w:r>
      <w:proofErr w:type="spellStart"/>
      <w:r w:rsidR="00295743" w:rsidRPr="00CF2FBC">
        <w:rPr>
          <w:rFonts w:ascii="Verdana" w:hAnsi="Verdana"/>
          <w:sz w:val="22"/>
          <w:szCs w:val="22"/>
        </w:rPr>
        <w:t>Piedmontese</w:t>
      </w:r>
      <w:proofErr w:type="spellEnd"/>
      <w:r w:rsidR="00295743" w:rsidRPr="00CF2FBC">
        <w:rPr>
          <w:rFonts w:ascii="Verdana" w:hAnsi="Verdana"/>
          <w:sz w:val="22"/>
          <w:szCs w:val="22"/>
        </w:rPr>
        <w:t xml:space="preserve"> cattle, which level of protein structure that is so important in determining how the protein will function is probably disrupted? Why is it disrupted?</w:t>
      </w:r>
    </w:p>
    <w:p w14:paraId="0E25D111" w14:textId="77777777" w:rsidR="00FF716E" w:rsidRDefault="00FF716E" w:rsidP="00295743">
      <w:pPr>
        <w:pStyle w:val="Default"/>
        <w:rPr>
          <w:sz w:val="23"/>
          <w:szCs w:val="23"/>
        </w:rPr>
      </w:pPr>
    </w:p>
    <w:p w14:paraId="5BD22994" w14:textId="77777777" w:rsidR="00327470" w:rsidRDefault="00327470" w:rsidP="00FF716E">
      <w:pPr>
        <w:pStyle w:val="Default"/>
        <w:rPr>
          <w:b/>
          <w:bCs/>
          <w:sz w:val="28"/>
          <w:szCs w:val="28"/>
        </w:rPr>
      </w:pPr>
    </w:p>
    <w:p w14:paraId="277F75EA" w14:textId="77777777" w:rsidR="00FF716E" w:rsidRDefault="00FF716E" w:rsidP="00FF716E">
      <w:pPr>
        <w:pStyle w:val="Default"/>
        <w:rPr>
          <w:b/>
          <w:bCs/>
          <w:sz w:val="28"/>
          <w:szCs w:val="28"/>
        </w:rPr>
      </w:pPr>
      <w:r w:rsidRPr="00FF716E">
        <w:rPr>
          <w:b/>
          <w:bCs/>
          <w:sz w:val="28"/>
          <w:szCs w:val="28"/>
        </w:rPr>
        <w:t xml:space="preserve">PART 2: </w:t>
      </w:r>
      <w:r w:rsidR="00CF2FBC">
        <w:rPr>
          <w:sz w:val="28"/>
          <w:szCs w:val="28"/>
        </w:rPr>
        <w:t xml:space="preserve"> </w:t>
      </w:r>
      <w:r w:rsidR="00CF2FBC">
        <w:rPr>
          <w:b/>
          <w:bCs/>
          <w:sz w:val="28"/>
          <w:szCs w:val="28"/>
        </w:rPr>
        <w:t>Hemoglobin and</w:t>
      </w:r>
      <w:r w:rsidR="00CF2FBC" w:rsidRPr="00CF2FBC">
        <w:rPr>
          <w:b/>
          <w:bCs/>
          <w:sz w:val="28"/>
          <w:szCs w:val="28"/>
        </w:rPr>
        <w:t xml:space="preserve"> </w:t>
      </w:r>
      <w:r w:rsidR="00CF2FBC" w:rsidRPr="00FF716E">
        <w:rPr>
          <w:b/>
          <w:bCs/>
          <w:sz w:val="28"/>
          <w:szCs w:val="28"/>
        </w:rPr>
        <w:t>Sickle Cell Anemia</w:t>
      </w:r>
      <w:r w:rsidR="00CF2FBC">
        <w:rPr>
          <w:b/>
          <w:bCs/>
          <w:sz w:val="28"/>
          <w:szCs w:val="28"/>
        </w:rPr>
        <w:t xml:space="preserve"> </w:t>
      </w:r>
      <w:r w:rsidRPr="00FF716E">
        <w:rPr>
          <w:b/>
          <w:bCs/>
          <w:sz w:val="28"/>
          <w:szCs w:val="28"/>
        </w:rPr>
        <w:t xml:space="preserve"> </w:t>
      </w:r>
    </w:p>
    <w:p w14:paraId="5FDB4F86" w14:textId="77777777" w:rsidR="00CF2FBC" w:rsidRPr="00FF716E" w:rsidRDefault="00CF2FBC" w:rsidP="00FF716E">
      <w:pPr>
        <w:pStyle w:val="Default"/>
        <w:rPr>
          <w:sz w:val="28"/>
          <w:szCs w:val="28"/>
        </w:rPr>
      </w:pPr>
    </w:p>
    <w:p w14:paraId="7B86A663" w14:textId="77777777" w:rsidR="00FF716E" w:rsidRPr="00CF2FBC" w:rsidRDefault="00FF716E" w:rsidP="00FF716E">
      <w:pPr>
        <w:pStyle w:val="Default"/>
        <w:rPr>
          <w:rFonts w:ascii="Verdana" w:hAnsi="Verdana"/>
          <w:sz w:val="22"/>
          <w:szCs w:val="22"/>
        </w:rPr>
      </w:pPr>
      <w:r w:rsidRPr="00CF2FBC">
        <w:rPr>
          <w:rFonts w:ascii="Verdana" w:hAnsi="Verdana"/>
          <w:sz w:val="22"/>
          <w:szCs w:val="22"/>
        </w:rPr>
        <w:t>Hemoglobin is a protein found in the erythrocytes (red blood cells) of mammals. Its function is to carry oxygen from the lungs to all of the cells of the body, and carbon dioxide from all of the cells of the body to the lungs. The protein consists of 574 amino acids that are arranged into 4 subunits. 2 of the subunits are identical to each other and called alpha-globin subunits. The other 2 subunits are also</w:t>
      </w:r>
      <w:r w:rsidR="00CF2FBC">
        <w:rPr>
          <w:rFonts w:ascii="Verdana" w:hAnsi="Verdana"/>
          <w:sz w:val="22"/>
          <w:szCs w:val="22"/>
        </w:rPr>
        <w:t xml:space="preserve"> </w:t>
      </w:r>
      <w:r w:rsidRPr="00CF2FBC">
        <w:rPr>
          <w:rFonts w:ascii="Verdana" w:hAnsi="Verdana"/>
          <w:sz w:val="22"/>
          <w:szCs w:val="22"/>
        </w:rPr>
        <w:t>identical to one another, but are called beta-globin subunits.</w:t>
      </w:r>
    </w:p>
    <w:p w14:paraId="77AA1494" w14:textId="77777777" w:rsidR="00FF716E" w:rsidRDefault="00FF716E" w:rsidP="00FF716E">
      <w:pPr>
        <w:pStyle w:val="Default"/>
        <w:rPr>
          <w:sz w:val="23"/>
          <w:szCs w:val="23"/>
        </w:rPr>
      </w:pPr>
    </w:p>
    <w:p w14:paraId="21008853" w14:textId="169CD7AB" w:rsidR="00FF716E" w:rsidRPr="002A7C0E" w:rsidRDefault="00FF716E" w:rsidP="00FF716E">
      <w:pPr>
        <w:pStyle w:val="Default"/>
        <w:rPr>
          <w:b/>
          <w:bCs/>
          <w:sz w:val="28"/>
          <w:szCs w:val="28"/>
        </w:rPr>
      </w:pPr>
      <w:r w:rsidRPr="00CF2FBC">
        <w:rPr>
          <w:rFonts w:ascii="Verdana" w:hAnsi="Verdana"/>
          <w:sz w:val="22"/>
          <w:szCs w:val="22"/>
        </w:rPr>
        <w:t xml:space="preserve">In an individual with sickle cell anemia, the red blood cells, which are responsible for carrying oxygen and carbon dioxide throughout the body, are shaped like the letter “C”. Normal red blood cells, on the other hand, are shaped like a doughnut without a hole in the middle. The reason for the misshapen cell in individuals with sickle cell anemia is the hemoglobin protein in the red </w:t>
      </w:r>
      <w:r w:rsidRPr="00CF2FBC">
        <w:rPr>
          <w:rFonts w:ascii="Verdana" w:hAnsi="Verdana"/>
          <w:sz w:val="22"/>
          <w:szCs w:val="22"/>
        </w:rPr>
        <w:lastRenderedPageBreak/>
        <w:t>blood cells is abnormal. The sickle-shaped red blood cells don’t pass through blood vessels easily, and tend to clump and stick together. This can lead to severe pain, serious infections, and organ damage. Anemia is having less than the normal number of red blood cells. The red blood cells in individuals with sickle cell anemia only live 10-20 days, whereas a normal</w:t>
      </w:r>
      <w:r w:rsidR="00CF2FBC">
        <w:rPr>
          <w:b/>
          <w:bCs/>
          <w:sz w:val="28"/>
          <w:szCs w:val="28"/>
        </w:rPr>
        <w:t xml:space="preserve"> </w:t>
      </w:r>
      <w:r w:rsidRPr="00CF2FBC">
        <w:rPr>
          <w:rFonts w:ascii="Verdana" w:hAnsi="Verdana"/>
          <w:sz w:val="22"/>
          <w:szCs w:val="22"/>
        </w:rPr>
        <w:t>red blood cell lives for 120 days.</w:t>
      </w:r>
      <w:bookmarkStart w:id="0" w:name="_GoBack"/>
      <w:bookmarkEnd w:id="0"/>
    </w:p>
    <w:p w14:paraId="6759061F" w14:textId="77777777" w:rsidR="00FF716E" w:rsidRPr="00CF2FBC" w:rsidRDefault="00FF716E" w:rsidP="00FF716E">
      <w:pPr>
        <w:pStyle w:val="Default"/>
        <w:rPr>
          <w:rFonts w:ascii="Verdana" w:hAnsi="Verdana"/>
          <w:sz w:val="22"/>
          <w:szCs w:val="22"/>
        </w:rPr>
      </w:pPr>
    </w:p>
    <w:p w14:paraId="5D4CB7DA" w14:textId="0B914F68" w:rsidR="00FF716E" w:rsidRPr="00CF2FBC" w:rsidRDefault="00FF716E" w:rsidP="00FF716E">
      <w:pPr>
        <w:pStyle w:val="Default"/>
        <w:rPr>
          <w:rFonts w:ascii="Verdana" w:hAnsi="Verdana"/>
          <w:b/>
          <w:bCs/>
          <w:sz w:val="22"/>
          <w:szCs w:val="22"/>
        </w:rPr>
      </w:pPr>
      <w:r w:rsidRPr="00CF2FBC">
        <w:rPr>
          <w:rFonts w:ascii="Verdana" w:hAnsi="Verdana"/>
          <w:sz w:val="22"/>
          <w:szCs w:val="22"/>
        </w:rPr>
        <w:t xml:space="preserve">Using the DNA sequence for normal hemoglobin on the below, determine the amino acid sequence for normal hemoglobin. </w:t>
      </w:r>
      <w:r w:rsidRPr="00CF2FBC">
        <w:rPr>
          <w:rFonts w:ascii="Verdana" w:hAnsi="Verdana"/>
          <w:b/>
          <w:bCs/>
          <w:i/>
          <w:sz w:val="22"/>
          <w:szCs w:val="22"/>
        </w:rPr>
        <w:t>**NOTE** YOU ARE ONLY TRANSCRIBING AND TRANSLATING A SMALL PORTION OF THE DNA SEQUENCE FOR THE BETA-GLOBIN SUBUNIT OF THE PROTEIN. YOU HAVE THE DNA SEQUENCE FOR AMINO ACIDS 1-7 OUT OF A TOTAL OF 146 AMINO ACIDS IN THE BETA-GLOBIN SUBUNIT.</w:t>
      </w:r>
      <w:r w:rsidRPr="00CF2FBC">
        <w:rPr>
          <w:rFonts w:ascii="Verdana" w:hAnsi="Verdana"/>
          <w:b/>
          <w:bCs/>
          <w:sz w:val="22"/>
          <w:szCs w:val="22"/>
        </w:rPr>
        <w:t xml:space="preserve"> </w:t>
      </w:r>
    </w:p>
    <w:p w14:paraId="63360D98" w14:textId="77777777" w:rsidR="00FF716E" w:rsidRPr="00CF2FBC" w:rsidRDefault="00FF716E" w:rsidP="00FF716E">
      <w:pPr>
        <w:pStyle w:val="Default"/>
        <w:rPr>
          <w:rFonts w:ascii="Verdana" w:hAnsi="Verdana"/>
          <w:sz w:val="22"/>
          <w:szCs w:val="22"/>
        </w:rPr>
      </w:pPr>
    </w:p>
    <w:p w14:paraId="2BB47389" w14:textId="609FF4EA" w:rsidR="00FF716E" w:rsidRPr="00CF2FBC" w:rsidRDefault="00FF716E" w:rsidP="00FF716E">
      <w:pPr>
        <w:pStyle w:val="Default"/>
        <w:rPr>
          <w:rFonts w:ascii="Verdana" w:hAnsi="Verdana"/>
          <w:sz w:val="22"/>
          <w:szCs w:val="22"/>
        </w:rPr>
      </w:pPr>
      <w:r w:rsidRPr="00CF2FBC">
        <w:rPr>
          <w:rFonts w:ascii="Verdana" w:hAnsi="Verdana"/>
          <w:sz w:val="22"/>
          <w:szCs w:val="22"/>
        </w:rPr>
        <w:t>Using the DNA sequence for sickle cell hemoglobin on the below, determine the amino acid sequence for sickle cell hemoglobin. Again, you have only a small portion of the DNA sequence for the sickle-cell beta-globin subunit as well, beginning with the triplet for amino acid number 1.</w:t>
      </w:r>
    </w:p>
    <w:p w14:paraId="44C11726" w14:textId="77777777" w:rsidR="00FF716E" w:rsidRPr="00CF2FBC" w:rsidRDefault="00FF716E" w:rsidP="00FF716E">
      <w:pPr>
        <w:pStyle w:val="Default"/>
        <w:rPr>
          <w:rFonts w:ascii="Verdana" w:hAnsi="Verdana"/>
          <w:sz w:val="22"/>
          <w:szCs w:val="22"/>
        </w:rPr>
      </w:pPr>
      <w:r w:rsidRPr="00CF2FBC">
        <w:rPr>
          <w:rFonts w:ascii="Verdana" w:hAnsi="Verdana"/>
          <w:sz w:val="22"/>
          <w:szCs w:val="22"/>
        </w:rPr>
        <w:t xml:space="preserve"> </w:t>
      </w:r>
    </w:p>
    <w:p w14:paraId="3EA1F87A" w14:textId="73838E52" w:rsidR="00CF2FBC" w:rsidRPr="00CF2FBC" w:rsidRDefault="004C53B1" w:rsidP="00FF716E">
      <w:pPr>
        <w:pStyle w:val="Default"/>
        <w:rPr>
          <w:rFonts w:ascii="Verdana" w:hAnsi="Verdana"/>
          <w:sz w:val="22"/>
          <w:szCs w:val="22"/>
        </w:rPr>
      </w:pPr>
      <w:r>
        <w:rPr>
          <w:rFonts w:ascii="Verdana" w:hAnsi="Verdana"/>
          <w:sz w:val="22"/>
          <w:szCs w:val="22"/>
        </w:rPr>
        <w:t xml:space="preserve">Either </w:t>
      </w:r>
      <w:r w:rsidRPr="004C53B1">
        <w:rPr>
          <w:rFonts w:ascii="Verdana" w:hAnsi="Verdana"/>
          <w:i/>
          <w:sz w:val="22"/>
          <w:szCs w:val="22"/>
          <w:u w:val="single"/>
        </w:rPr>
        <w:t>circle</w:t>
      </w:r>
      <w:r>
        <w:rPr>
          <w:rFonts w:ascii="Verdana" w:hAnsi="Verdana"/>
          <w:sz w:val="22"/>
          <w:szCs w:val="22"/>
        </w:rPr>
        <w:t xml:space="preserve"> </w:t>
      </w:r>
      <w:r w:rsidR="00FF716E" w:rsidRPr="00CF2FBC">
        <w:rPr>
          <w:rFonts w:ascii="Verdana" w:hAnsi="Verdana"/>
          <w:sz w:val="22"/>
          <w:szCs w:val="22"/>
        </w:rPr>
        <w:t>where the mutation for sickle-cell hemoglobin is located.</w:t>
      </w:r>
    </w:p>
    <w:p w14:paraId="66C63AD5" w14:textId="77777777" w:rsidR="00FF716E" w:rsidRDefault="00FF716E" w:rsidP="00FF716E">
      <w:pPr>
        <w:pStyle w:val="Default"/>
        <w:jc w:val="center"/>
      </w:pPr>
      <w:r>
        <w:rPr>
          <w:noProof/>
        </w:rPr>
        <w:drawing>
          <wp:inline distT="0" distB="0" distL="0" distR="0" wp14:anchorId="25DA7CC2" wp14:editId="49F0E309">
            <wp:extent cx="4114800" cy="26503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2650385"/>
                    </a:xfrm>
                    <a:prstGeom prst="rect">
                      <a:avLst/>
                    </a:prstGeom>
                    <a:noFill/>
                    <a:ln>
                      <a:noFill/>
                    </a:ln>
                  </pic:spPr>
                </pic:pic>
              </a:graphicData>
            </a:graphic>
          </wp:inline>
        </w:drawing>
      </w:r>
    </w:p>
    <w:p w14:paraId="5DCBE767" w14:textId="77777777" w:rsidR="00FF716E" w:rsidRPr="006774DE" w:rsidRDefault="00FF716E" w:rsidP="00FF716E">
      <w:pPr>
        <w:pStyle w:val="Default"/>
        <w:rPr>
          <w:rFonts w:ascii="Verdana" w:hAnsi="Verdana"/>
          <w:sz w:val="22"/>
          <w:szCs w:val="22"/>
          <w:u w:val="single"/>
        </w:rPr>
      </w:pPr>
      <w:r w:rsidRPr="006774DE">
        <w:rPr>
          <w:rFonts w:ascii="Verdana" w:hAnsi="Verdana"/>
          <w:b/>
          <w:bCs/>
          <w:sz w:val="22"/>
          <w:szCs w:val="22"/>
          <w:u w:val="single"/>
        </w:rPr>
        <w:t xml:space="preserve">Analysis Questions: </w:t>
      </w:r>
    </w:p>
    <w:p w14:paraId="72793514" w14:textId="77777777" w:rsidR="00FF716E" w:rsidRPr="00CF2FBC" w:rsidRDefault="00FF716E" w:rsidP="00FF716E">
      <w:pPr>
        <w:pStyle w:val="Default"/>
        <w:rPr>
          <w:rFonts w:ascii="Verdana" w:hAnsi="Verdana"/>
          <w:sz w:val="22"/>
          <w:szCs w:val="22"/>
        </w:rPr>
      </w:pPr>
    </w:p>
    <w:p w14:paraId="2EF6383A" w14:textId="77777777" w:rsidR="00FF716E" w:rsidRPr="00CF2FBC" w:rsidRDefault="00FF716E" w:rsidP="00FF716E">
      <w:pPr>
        <w:pStyle w:val="Default"/>
        <w:rPr>
          <w:rFonts w:ascii="Verdana" w:hAnsi="Verdana"/>
          <w:sz w:val="22"/>
          <w:szCs w:val="22"/>
        </w:rPr>
      </w:pPr>
      <w:r w:rsidRPr="00CF2FBC">
        <w:rPr>
          <w:rFonts w:ascii="Verdana" w:hAnsi="Verdana"/>
          <w:sz w:val="22"/>
          <w:szCs w:val="22"/>
        </w:rPr>
        <w:t xml:space="preserve">1. Which </w:t>
      </w:r>
      <w:r w:rsidRPr="00CF2FBC">
        <w:rPr>
          <w:rFonts w:ascii="Verdana" w:hAnsi="Verdana"/>
          <w:b/>
          <w:bCs/>
          <w:sz w:val="22"/>
          <w:szCs w:val="22"/>
        </w:rPr>
        <w:t xml:space="preserve">type </w:t>
      </w:r>
      <w:r w:rsidRPr="00CF2FBC">
        <w:rPr>
          <w:rFonts w:ascii="Verdana" w:hAnsi="Verdana"/>
          <w:sz w:val="22"/>
          <w:szCs w:val="22"/>
        </w:rPr>
        <w:t xml:space="preserve">of mutation occurred in the gene for sickle-cell hemoglobin? </w:t>
      </w:r>
    </w:p>
    <w:p w14:paraId="69BE3187" w14:textId="77777777" w:rsidR="00FF716E" w:rsidRPr="00CF2FBC" w:rsidRDefault="00FF716E" w:rsidP="00FF716E">
      <w:pPr>
        <w:pStyle w:val="Default"/>
        <w:rPr>
          <w:rFonts w:ascii="Verdana" w:hAnsi="Verdana"/>
          <w:sz w:val="22"/>
          <w:szCs w:val="22"/>
        </w:rPr>
      </w:pPr>
    </w:p>
    <w:p w14:paraId="407EFE48" w14:textId="77777777" w:rsidR="00FF716E" w:rsidRDefault="00FF716E" w:rsidP="00FF716E">
      <w:pPr>
        <w:pStyle w:val="Default"/>
        <w:rPr>
          <w:rFonts w:ascii="Verdana" w:hAnsi="Verdana"/>
          <w:sz w:val="22"/>
          <w:szCs w:val="22"/>
        </w:rPr>
      </w:pPr>
      <w:r w:rsidRPr="00CF2FBC">
        <w:rPr>
          <w:rFonts w:ascii="Verdana" w:hAnsi="Verdana"/>
          <w:sz w:val="22"/>
          <w:szCs w:val="22"/>
        </w:rPr>
        <w:t>2. How many bases were changed, inserted, or deleted in the gene for sickle-cell hemoglobin?</w:t>
      </w:r>
    </w:p>
    <w:p w14:paraId="7B8D7568" w14:textId="77777777" w:rsidR="004C53B1" w:rsidRDefault="004C53B1" w:rsidP="00FF716E">
      <w:pPr>
        <w:pStyle w:val="Default"/>
        <w:rPr>
          <w:rFonts w:ascii="Verdana" w:hAnsi="Verdana"/>
          <w:sz w:val="22"/>
          <w:szCs w:val="22"/>
        </w:rPr>
      </w:pPr>
    </w:p>
    <w:p w14:paraId="022B7F0F" w14:textId="7CDE1F39" w:rsidR="00FF716E" w:rsidRPr="00CF2FBC" w:rsidRDefault="00FF716E" w:rsidP="00FF716E">
      <w:pPr>
        <w:pStyle w:val="Default"/>
        <w:rPr>
          <w:rFonts w:ascii="Verdana" w:hAnsi="Verdana"/>
          <w:sz w:val="22"/>
          <w:szCs w:val="22"/>
        </w:rPr>
      </w:pPr>
      <w:r w:rsidRPr="00CF2FBC">
        <w:rPr>
          <w:rFonts w:ascii="Verdana" w:hAnsi="Verdana"/>
          <w:sz w:val="22"/>
          <w:szCs w:val="22"/>
        </w:rPr>
        <w:t xml:space="preserve">3. What was the </w:t>
      </w:r>
      <w:r w:rsidRPr="004C53B1">
        <w:rPr>
          <w:rFonts w:ascii="Verdana" w:hAnsi="Verdana"/>
          <w:b/>
          <w:bCs/>
          <w:sz w:val="22"/>
          <w:szCs w:val="22"/>
        </w:rPr>
        <w:t>result</w:t>
      </w:r>
      <w:r w:rsidRPr="00CF2FBC">
        <w:rPr>
          <w:rFonts w:ascii="Verdana" w:hAnsi="Verdana"/>
          <w:b/>
          <w:bCs/>
          <w:sz w:val="22"/>
          <w:szCs w:val="22"/>
        </w:rPr>
        <w:t xml:space="preserve"> </w:t>
      </w:r>
      <w:r w:rsidRPr="00CF2FBC">
        <w:rPr>
          <w:rFonts w:ascii="Verdana" w:hAnsi="Verdana"/>
          <w:sz w:val="22"/>
          <w:szCs w:val="22"/>
        </w:rPr>
        <w:t xml:space="preserve">of the mutation that occurred? </w:t>
      </w:r>
      <w:r w:rsidR="00CF2FBC">
        <w:rPr>
          <w:rFonts w:ascii="Verdana" w:hAnsi="Verdana"/>
          <w:sz w:val="22"/>
          <w:szCs w:val="22"/>
        </w:rPr>
        <w:t xml:space="preserve"> </w:t>
      </w:r>
    </w:p>
    <w:p w14:paraId="0F428BCF" w14:textId="77777777" w:rsidR="00CF2FBC" w:rsidRPr="00CF2FBC" w:rsidRDefault="00CF2FBC" w:rsidP="00FF716E">
      <w:pPr>
        <w:pStyle w:val="Default"/>
        <w:rPr>
          <w:rFonts w:ascii="Verdana" w:hAnsi="Verdana"/>
          <w:sz w:val="22"/>
          <w:szCs w:val="22"/>
        </w:rPr>
      </w:pPr>
    </w:p>
    <w:p w14:paraId="06FA313C" w14:textId="6D868E26" w:rsidR="00FF716E" w:rsidRPr="00CF2FBC" w:rsidRDefault="00FF716E" w:rsidP="00FF716E">
      <w:pPr>
        <w:pStyle w:val="Default"/>
        <w:rPr>
          <w:rFonts w:ascii="Verdana" w:hAnsi="Verdana"/>
          <w:sz w:val="22"/>
          <w:szCs w:val="22"/>
        </w:rPr>
      </w:pPr>
      <w:r w:rsidRPr="00CF2FBC">
        <w:rPr>
          <w:rFonts w:ascii="Verdana" w:hAnsi="Verdana"/>
          <w:sz w:val="22"/>
          <w:szCs w:val="22"/>
        </w:rPr>
        <w:t xml:space="preserve">4. Only people who have inherited 2 bad genes (one bad gene from each parent) for hemoglobin actually have </w:t>
      </w:r>
      <w:r w:rsidR="004C53B1">
        <w:rPr>
          <w:rFonts w:ascii="Verdana" w:hAnsi="Verdana"/>
          <w:sz w:val="22"/>
          <w:szCs w:val="22"/>
        </w:rPr>
        <w:t xml:space="preserve">true </w:t>
      </w:r>
      <w:r w:rsidRPr="00CF2FBC">
        <w:rPr>
          <w:rFonts w:ascii="Verdana" w:hAnsi="Verdana"/>
          <w:sz w:val="22"/>
          <w:szCs w:val="22"/>
        </w:rPr>
        <w:t>sickle cell anemia. The average life expectancy of someone with sickle cell anemia is around 45 years. If someone inherits one bad gene for hemoglobin and one good gene, they are said to have sickle cell trait. Individuals with sickle cell trait are less susceptible to malaria than individuals who inherit two normal versions of the hemoglobin gene. Given this information, why do you suppose that sickle cell trait and sickle-cell anemia are much more prevalent in the African-American population than in any other race of individuals in America?</w:t>
      </w:r>
    </w:p>
    <w:p w14:paraId="473F84A4" w14:textId="77777777" w:rsidR="00FF716E" w:rsidRPr="00CF2FBC" w:rsidRDefault="00FF716E" w:rsidP="00FF716E">
      <w:pPr>
        <w:pStyle w:val="Default"/>
        <w:rPr>
          <w:rFonts w:ascii="Verdana" w:hAnsi="Verdana"/>
          <w:sz w:val="22"/>
          <w:szCs w:val="22"/>
        </w:rPr>
      </w:pPr>
    </w:p>
    <w:p w14:paraId="4466413C" w14:textId="77777777" w:rsidR="00FF716E" w:rsidRPr="00CF2FBC" w:rsidRDefault="00FF716E" w:rsidP="00FF716E">
      <w:pPr>
        <w:pStyle w:val="Default"/>
        <w:rPr>
          <w:rFonts w:ascii="Verdana" w:hAnsi="Verdana"/>
          <w:sz w:val="22"/>
          <w:szCs w:val="22"/>
        </w:rPr>
      </w:pPr>
    </w:p>
    <w:p w14:paraId="60DCE78A" w14:textId="77777777" w:rsidR="00FF716E" w:rsidRPr="00CF2FBC" w:rsidRDefault="00FF716E" w:rsidP="00FF716E">
      <w:pPr>
        <w:pStyle w:val="Default"/>
        <w:rPr>
          <w:rFonts w:ascii="Verdana" w:hAnsi="Verdana"/>
          <w:sz w:val="22"/>
          <w:szCs w:val="22"/>
        </w:rPr>
      </w:pPr>
    </w:p>
    <w:p w14:paraId="7251937B" w14:textId="628BD934" w:rsidR="00FF716E" w:rsidRPr="00155BE0" w:rsidRDefault="000E79A7" w:rsidP="00FF716E">
      <w:pPr>
        <w:pStyle w:val="Default"/>
        <w:rPr>
          <w:rFonts w:ascii="Verdana" w:hAnsi="Verdana"/>
          <w:sz w:val="22"/>
          <w:szCs w:val="22"/>
        </w:rPr>
      </w:pPr>
      <w:r>
        <w:rPr>
          <w:rFonts w:ascii="Verdana" w:hAnsi="Verdana"/>
          <w:sz w:val="22"/>
          <w:szCs w:val="22"/>
        </w:rPr>
        <w:t>5</w:t>
      </w:r>
      <w:r w:rsidR="00FF716E" w:rsidRPr="00CF2FBC">
        <w:rPr>
          <w:rFonts w:ascii="Verdana" w:hAnsi="Verdana"/>
          <w:sz w:val="22"/>
          <w:szCs w:val="22"/>
        </w:rPr>
        <w:t>. In the spaces provided below write a</w:t>
      </w:r>
      <w:r w:rsidR="004C53B1">
        <w:rPr>
          <w:rFonts w:ascii="Verdana" w:hAnsi="Verdana"/>
          <w:sz w:val="22"/>
          <w:szCs w:val="22"/>
        </w:rPr>
        <w:t xml:space="preserve"> unique</w:t>
      </w:r>
      <w:r w:rsidR="00FF716E" w:rsidRPr="00CF2FBC">
        <w:rPr>
          <w:rFonts w:ascii="Verdana" w:hAnsi="Verdana"/>
          <w:sz w:val="22"/>
          <w:szCs w:val="22"/>
        </w:rPr>
        <w:t xml:space="preserve"> 3 nucleotide DNA sequence, then transcribe and translate it. Then change one letter in the DNA sequence so that the amino acid does not change. </w:t>
      </w:r>
    </w:p>
    <w:p w14:paraId="3E93D37D" w14:textId="77777777" w:rsidR="00FF716E" w:rsidRPr="00CF2FBC" w:rsidRDefault="00FF716E" w:rsidP="00CF2FBC">
      <w:pPr>
        <w:pStyle w:val="Default"/>
        <w:spacing w:line="360" w:lineRule="auto"/>
        <w:rPr>
          <w:rFonts w:ascii="Verdana" w:hAnsi="Verdana"/>
          <w:sz w:val="22"/>
          <w:szCs w:val="22"/>
        </w:rPr>
      </w:pPr>
      <w:r w:rsidRPr="00CF2FBC">
        <w:rPr>
          <w:rFonts w:ascii="Verdana" w:hAnsi="Verdana"/>
          <w:b/>
          <w:bCs/>
          <w:sz w:val="22"/>
          <w:szCs w:val="22"/>
        </w:rPr>
        <w:lastRenderedPageBreak/>
        <w:tab/>
        <w:t xml:space="preserve">    </w:t>
      </w:r>
      <w:r w:rsidRPr="00CF2FBC">
        <w:rPr>
          <w:rFonts w:ascii="Verdana" w:hAnsi="Verdana"/>
          <w:b/>
          <w:bCs/>
          <w:sz w:val="22"/>
          <w:szCs w:val="22"/>
        </w:rPr>
        <w:tab/>
        <w:t xml:space="preserve">DNA __________ </w:t>
      </w:r>
      <w:r w:rsidRPr="00CF2FBC">
        <w:rPr>
          <w:rFonts w:ascii="Verdana" w:hAnsi="Verdana"/>
          <w:b/>
          <w:bCs/>
          <w:sz w:val="22"/>
          <w:szCs w:val="22"/>
        </w:rPr>
        <w:tab/>
      </w:r>
      <w:r w:rsidRPr="00CF2FBC">
        <w:rPr>
          <w:rFonts w:ascii="Verdana" w:hAnsi="Verdana"/>
          <w:b/>
          <w:bCs/>
          <w:sz w:val="22"/>
          <w:szCs w:val="22"/>
        </w:rPr>
        <w:tab/>
      </w:r>
      <w:r w:rsidRPr="00CF2FBC">
        <w:rPr>
          <w:rFonts w:ascii="Verdana" w:hAnsi="Verdana"/>
          <w:b/>
          <w:bCs/>
          <w:sz w:val="22"/>
          <w:szCs w:val="22"/>
        </w:rPr>
        <w:tab/>
      </w:r>
      <w:r w:rsidR="00CF2FBC">
        <w:rPr>
          <w:rFonts w:ascii="Verdana" w:hAnsi="Verdana"/>
          <w:b/>
          <w:bCs/>
          <w:sz w:val="22"/>
          <w:szCs w:val="22"/>
        </w:rPr>
        <w:t xml:space="preserve">     </w:t>
      </w:r>
      <w:r w:rsidRPr="00CF2FBC">
        <w:rPr>
          <w:rFonts w:ascii="Verdana" w:hAnsi="Verdana"/>
          <w:b/>
          <w:bCs/>
          <w:sz w:val="22"/>
          <w:szCs w:val="22"/>
        </w:rPr>
        <w:t xml:space="preserve">New DNA __________ </w:t>
      </w:r>
    </w:p>
    <w:p w14:paraId="48253B5A" w14:textId="77777777" w:rsidR="00FF716E" w:rsidRPr="00CF2FBC" w:rsidRDefault="00FF716E" w:rsidP="00CF2FBC">
      <w:pPr>
        <w:pStyle w:val="Default"/>
        <w:spacing w:line="360" w:lineRule="auto"/>
        <w:rPr>
          <w:rFonts w:ascii="Verdana" w:hAnsi="Verdana"/>
          <w:sz w:val="22"/>
          <w:szCs w:val="22"/>
        </w:rPr>
      </w:pPr>
      <w:r w:rsidRPr="00CF2FBC">
        <w:rPr>
          <w:rFonts w:ascii="Verdana" w:hAnsi="Verdana"/>
          <w:b/>
          <w:bCs/>
          <w:sz w:val="22"/>
          <w:szCs w:val="22"/>
        </w:rPr>
        <w:tab/>
        <w:t xml:space="preserve">         mRNA __________ </w:t>
      </w:r>
      <w:r w:rsidRPr="00CF2FBC">
        <w:rPr>
          <w:rFonts w:ascii="Verdana" w:hAnsi="Verdana"/>
          <w:b/>
          <w:bCs/>
          <w:sz w:val="22"/>
          <w:szCs w:val="22"/>
        </w:rPr>
        <w:tab/>
      </w:r>
      <w:r w:rsidRPr="00CF2FBC">
        <w:rPr>
          <w:rFonts w:ascii="Verdana" w:hAnsi="Verdana"/>
          <w:b/>
          <w:bCs/>
          <w:sz w:val="22"/>
          <w:szCs w:val="22"/>
        </w:rPr>
        <w:tab/>
      </w:r>
      <w:r w:rsidRPr="00CF2FBC">
        <w:rPr>
          <w:rFonts w:ascii="Verdana" w:hAnsi="Verdana"/>
          <w:b/>
          <w:bCs/>
          <w:sz w:val="22"/>
          <w:szCs w:val="22"/>
        </w:rPr>
        <w:tab/>
        <w:t xml:space="preserve">     </w:t>
      </w:r>
      <w:r w:rsidR="00CF2FBC">
        <w:rPr>
          <w:rFonts w:ascii="Verdana" w:hAnsi="Verdana"/>
          <w:b/>
          <w:bCs/>
          <w:sz w:val="22"/>
          <w:szCs w:val="22"/>
        </w:rPr>
        <w:t xml:space="preserve">      </w:t>
      </w:r>
      <w:r w:rsidRPr="00CF2FBC">
        <w:rPr>
          <w:rFonts w:ascii="Verdana" w:hAnsi="Verdana"/>
          <w:b/>
          <w:bCs/>
          <w:sz w:val="22"/>
          <w:szCs w:val="22"/>
        </w:rPr>
        <w:t xml:space="preserve">mRNA __________ </w:t>
      </w:r>
    </w:p>
    <w:p w14:paraId="5762B679" w14:textId="77777777" w:rsidR="00FF716E" w:rsidRPr="00CF2FBC" w:rsidRDefault="00FF716E" w:rsidP="00CF2FBC">
      <w:pPr>
        <w:pStyle w:val="Default"/>
        <w:spacing w:line="360" w:lineRule="auto"/>
        <w:rPr>
          <w:rFonts w:ascii="Verdana" w:hAnsi="Verdana"/>
          <w:sz w:val="22"/>
          <w:szCs w:val="22"/>
        </w:rPr>
      </w:pPr>
      <w:r w:rsidRPr="00CF2FBC">
        <w:rPr>
          <w:rFonts w:ascii="Verdana" w:hAnsi="Verdana"/>
          <w:b/>
          <w:bCs/>
          <w:sz w:val="22"/>
          <w:szCs w:val="22"/>
        </w:rPr>
        <w:tab/>
        <w:t xml:space="preserve">Amino Acid __________ </w:t>
      </w:r>
      <w:r w:rsidRPr="00CF2FBC">
        <w:rPr>
          <w:rFonts w:ascii="Verdana" w:hAnsi="Verdana"/>
          <w:b/>
          <w:bCs/>
          <w:sz w:val="22"/>
          <w:szCs w:val="22"/>
        </w:rPr>
        <w:tab/>
        <w:t xml:space="preserve">                      Amino Acid __________ </w:t>
      </w:r>
    </w:p>
    <w:p w14:paraId="00FF2471" w14:textId="77777777" w:rsidR="00FF716E" w:rsidRPr="00CF2FBC" w:rsidRDefault="00FF716E" w:rsidP="00CF2FBC">
      <w:pPr>
        <w:pStyle w:val="Default"/>
        <w:spacing w:line="360" w:lineRule="auto"/>
        <w:rPr>
          <w:rFonts w:ascii="Verdana" w:hAnsi="Verdana"/>
          <w:sz w:val="22"/>
          <w:szCs w:val="22"/>
        </w:rPr>
      </w:pPr>
    </w:p>
    <w:p w14:paraId="5A6E2685" w14:textId="115B5633" w:rsidR="00FF716E" w:rsidRDefault="000E79A7" w:rsidP="00FF716E">
      <w:pPr>
        <w:pStyle w:val="Default"/>
        <w:rPr>
          <w:rFonts w:ascii="Verdana" w:hAnsi="Verdana"/>
          <w:sz w:val="22"/>
          <w:szCs w:val="22"/>
        </w:rPr>
      </w:pPr>
      <w:r>
        <w:rPr>
          <w:rFonts w:ascii="Verdana" w:hAnsi="Verdana"/>
          <w:sz w:val="22"/>
          <w:szCs w:val="22"/>
        </w:rPr>
        <w:t>6</w:t>
      </w:r>
      <w:r w:rsidR="004C53B1">
        <w:rPr>
          <w:rFonts w:ascii="Verdana" w:hAnsi="Verdana"/>
          <w:sz w:val="22"/>
          <w:szCs w:val="22"/>
        </w:rPr>
        <w:t xml:space="preserve">. </w:t>
      </w:r>
      <w:r w:rsidR="00FF716E" w:rsidRPr="00CF2FBC">
        <w:rPr>
          <w:rFonts w:ascii="Verdana" w:hAnsi="Verdana"/>
          <w:sz w:val="22"/>
          <w:szCs w:val="22"/>
        </w:rPr>
        <w:t xml:space="preserve">What type of mutation </w:t>
      </w:r>
      <w:r w:rsidR="004C53B1">
        <w:rPr>
          <w:rFonts w:ascii="Verdana" w:hAnsi="Verdana"/>
          <w:sz w:val="22"/>
          <w:szCs w:val="22"/>
        </w:rPr>
        <w:t>did you just show and what is the result of the mutation</w:t>
      </w:r>
      <w:r w:rsidR="00FF716E" w:rsidRPr="00CF2FBC">
        <w:rPr>
          <w:rFonts w:ascii="Verdana" w:hAnsi="Verdana"/>
          <w:sz w:val="22"/>
          <w:szCs w:val="22"/>
        </w:rPr>
        <w:t xml:space="preserve">? </w:t>
      </w:r>
    </w:p>
    <w:p w14:paraId="772152E1" w14:textId="77777777" w:rsidR="004C53B1" w:rsidRPr="000E79A7" w:rsidRDefault="004C53B1" w:rsidP="00FF716E">
      <w:pPr>
        <w:pStyle w:val="Default"/>
        <w:rPr>
          <w:rFonts w:ascii="Verdana" w:hAnsi="Verdana"/>
          <w:sz w:val="22"/>
          <w:szCs w:val="22"/>
        </w:rPr>
      </w:pPr>
    </w:p>
    <w:p w14:paraId="54756EC2" w14:textId="09E2D794" w:rsidR="004C53B1" w:rsidRDefault="005F4B74" w:rsidP="000E79A7">
      <w:pPr>
        <w:pStyle w:val="Default"/>
        <w:rPr>
          <w:rFonts w:ascii="Verdana" w:hAnsi="Verdana"/>
          <w:b/>
          <w:sz w:val="22"/>
          <w:szCs w:val="22"/>
        </w:rPr>
      </w:pPr>
      <w:r w:rsidRPr="000E79A7">
        <w:rPr>
          <w:rFonts w:ascii="Verdana" w:hAnsi="Verdana"/>
          <w:sz w:val="22"/>
          <w:szCs w:val="22"/>
        </w:rPr>
        <w:t xml:space="preserve">PART 3: </w:t>
      </w:r>
      <w:r w:rsidR="000E79A7" w:rsidRPr="000E79A7">
        <w:rPr>
          <w:rFonts w:ascii="Verdana" w:hAnsi="Verdana"/>
          <w:sz w:val="22"/>
          <w:szCs w:val="22"/>
        </w:rPr>
        <w:t xml:space="preserve">Complete the boxes below.  Classify each as </w:t>
      </w:r>
      <w:r w:rsidR="000E79A7" w:rsidRPr="000E79A7">
        <w:rPr>
          <w:rFonts w:ascii="Verdana" w:hAnsi="Verdana"/>
          <w:b/>
          <w:sz w:val="22"/>
          <w:szCs w:val="22"/>
        </w:rPr>
        <w:t>Deletion</w:t>
      </w:r>
      <w:r w:rsidR="000E79A7" w:rsidRPr="000E79A7">
        <w:rPr>
          <w:rFonts w:ascii="Verdana" w:hAnsi="Verdana"/>
          <w:sz w:val="22"/>
          <w:szCs w:val="22"/>
        </w:rPr>
        <w:t xml:space="preserve">, </w:t>
      </w:r>
      <w:r w:rsidR="000E79A7" w:rsidRPr="000E79A7">
        <w:rPr>
          <w:rFonts w:ascii="Verdana" w:hAnsi="Verdana"/>
          <w:b/>
          <w:sz w:val="22"/>
          <w:szCs w:val="22"/>
        </w:rPr>
        <w:t>Insertion</w:t>
      </w:r>
      <w:r w:rsidR="000E79A7" w:rsidRPr="000E79A7">
        <w:rPr>
          <w:rFonts w:ascii="Verdana" w:hAnsi="Verdana"/>
          <w:sz w:val="22"/>
          <w:szCs w:val="22"/>
        </w:rPr>
        <w:t xml:space="preserve"> or </w:t>
      </w:r>
      <w:r w:rsidR="000E79A7" w:rsidRPr="000E79A7">
        <w:rPr>
          <w:rFonts w:ascii="Verdana" w:hAnsi="Verdana"/>
          <w:b/>
          <w:sz w:val="22"/>
          <w:szCs w:val="22"/>
        </w:rPr>
        <w:t>Substitution</w:t>
      </w:r>
      <w:r w:rsidR="000E79A7" w:rsidRPr="000E79A7">
        <w:rPr>
          <w:rFonts w:ascii="Verdana" w:hAnsi="Verdana"/>
          <w:sz w:val="22"/>
          <w:szCs w:val="22"/>
        </w:rPr>
        <w:t xml:space="preserve"> </w:t>
      </w:r>
      <w:r w:rsidR="000E79A7" w:rsidRPr="000E79A7">
        <w:rPr>
          <w:rFonts w:ascii="Verdana" w:hAnsi="Verdana"/>
          <w:b/>
          <w:sz w:val="22"/>
          <w:szCs w:val="22"/>
        </w:rPr>
        <w:t>AND</w:t>
      </w:r>
      <w:r w:rsidR="000E79A7" w:rsidRPr="000E79A7">
        <w:rPr>
          <w:rFonts w:ascii="Verdana" w:hAnsi="Verdana"/>
          <w:sz w:val="22"/>
          <w:szCs w:val="22"/>
        </w:rPr>
        <w:t xml:space="preserve"> as either </w:t>
      </w:r>
      <w:r w:rsidR="000E79A7" w:rsidRPr="000E79A7">
        <w:rPr>
          <w:rFonts w:ascii="Verdana" w:hAnsi="Verdana"/>
          <w:b/>
          <w:sz w:val="22"/>
          <w:szCs w:val="22"/>
        </w:rPr>
        <w:t>frameshift</w:t>
      </w:r>
      <w:r w:rsidR="000E79A7" w:rsidRPr="000E79A7">
        <w:rPr>
          <w:rFonts w:ascii="Verdana" w:hAnsi="Verdana"/>
          <w:sz w:val="22"/>
          <w:szCs w:val="22"/>
        </w:rPr>
        <w:t xml:space="preserve">, </w:t>
      </w:r>
      <w:r w:rsidR="000E79A7" w:rsidRPr="000E79A7">
        <w:rPr>
          <w:rFonts w:ascii="Verdana" w:hAnsi="Verdana"/>
          <w:b/>
          <w:sz w:val="22"/>
          <w:szCs w:val="22"/>
        </w:rPr>
        <w:t>missense</w:t>
      </w:r>
      <w:r w:rsidR="000E79A7" w:rsidRPr="000E79A7">
        <w:rPr>
          <w:rFonts w:ascii="Verdana" w:hAnsi="Verdana"/>
          <w:sz w:val="22"/>
          <w:szCs w:val="22"/>
        </w:rPr>
        <w:t xml:space="preserve">, </w:t>
      </w:r>
      <w:r w:rsidR="000E79A7" w:rsidRPr="000E79A7">
        <w:rPr>
          <w:rFonts w:ascii="Verdana" w:hAnsi="Verdana"/>
          <w:b/>
          <w:sz w:val="22"/>
          <w:szCs w:val="22"/>
        </w:rPr>
        <w:t>silent</w:t>
      </w:r>
      <w:r w:rsidR="000E79A7" w:rsidRPr="000E79A7">
        <w:rPr>
          <w:rFonts w:ascii="Verdana" w:hAnsi="Verdana"/>
          <w:sz w:val="22"/>
          <w:szCs w:val="22"/>
        </w:rPr>
        <w:t xml:space="preserve"> or </w:t>
      </w:r>
      <w:r w:rsidR="000E79A7" w:rsidRPr="000E79A7">
        <w:rPr>
          <w:rFonts w:ascii="Verdana" w:hAnsi="Verdana"/>
          <w:b/>
          <w:sz w:val="22"/>
          <w:szCs w:val="22"/>
        </w:rPr>
        <w:t>nonsense</w:t>
      </w:r>
    </w:p>
    <w:p w14:paraId="5E74FE90" w14:textId="77777777" w:rsidR="000E79A7" w:rsidRDefault="000E79A7" w:rsidP="000E79A7">
      <w:pPr>
        <w:pStyle w:val="Default"/>
        <w:rPr>
          <w:rFonts w:ascii="Verdana" w:hAnsi="Verdana"/>
          <w:b/>
          <w:sz w:val="22"/>
          <w:szCs w:val="22"/>
        </w:rPr>
      </w:pP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00" w:firstRow="0" w:lastRow="0" w:firstColumn="0" w:lastColumn="0" w:noHBand="0" w:noVBand="0"/>
      </w:tblPr>
      <w:tblGrid>
        <w:gridCol w:w="10740"/>
      </w:tblGrid>
      <w:tr w:rsidR="000E79A7" w14:paraId="0F85E5FC" w14:textId="77777777" w:rsidTr="000E79A7">
        <w:trPr>
          <w:trHeight w:val="1065"/>
        </w:trPr>
        <w:tc>
          <w:tcPr>
            <w:tcW w:w="11016" w:type="dxa"/>
          </w:tcPr>
          <w:p w14:paraId="00D16B8E" w14:textId="77777777" w:rsidR="000E79A7" w:rsidRPr="00DC570F" w:rsidRDefault="000E79A7" w:rsidP="000E79A7">
            <w:pPr>
              <w:tabs>
                <w:tab w:val="left" w:pos="2805"/>
                <w:tab w:val="left" w:pos="5797"/>
                <w:tab w:val="right" w:pos="10800"/>
              </w:tabs>
              <w:spacing w:line="360" w:lineRule="auto"/>
            </w:pPr>
            <w:r>
              <w:rPr>
                <w:b/>
                <w:bCs/>
              </w:rPr>
              <w:t>Original DNA Sequence</w:t>
            </w:r>
            <w:r>
              <w:t>:</w:t>
            </w:r>
            <w:r>
              <w:tab/>
            </w:r>
            <w:r w:rsidRPr="00B7072D">
              <w:rPr>
                <w:b/>
              </w:rPr>
              <w:t xml:space="preserve">T  A  C  A  C  </w:t>
            </w:r>
            <w:proofErr w:type="spellStart"/>
            <w:r w:rsidRPr="00B7072D">
              <w:rPr>
                <w:b/>
              </w:rPr>
              <w:t>C</w:t>
            </w:r>
            <w:proofErr w:type="spellEnd"/>
            <w:r w:rsidRPr="00B7072D">
              <w:rPr>
                <w:b/>
              </w:rPr>
              <w:t xml:space="preserve">  T  </w:t>
            </w:r>
            <w:proofErr w:type="spellStart"/>
            <w:r w:rsidRPr="00B7072D">
              <w:rPr>
                <w:b/>
              </w:rPr>
              <w:t>T</w:t>
            </w:r>
            <w:proofErr w:type="spellEnd"/>
            <w:r w:rsidRPr="00B7072D">
              <w:rPr>
                <w:b/>
              </w:rPr>
              <w:t xml:space="preserve">  G  </w:t>
            </w:r>
            <w:proofErr w:type="spellStart"/>
            <w:r w:rsidRPr="00B7072D">
              <w:rPr>
                <w:b/>
              </w:rPr>
              <w:t>G</w:t>
            </w:r>
            <w:proofErr w:type="spellEnd"/>
            <w:r w:rsidRPr="00B7072D">
              <w:rPr>
                <w:b/>
              </w:rPr>
              <w:t xml:space="preserve">  C  G  A  C  G  A  C  T</w:t>
            </w:r>
            <w:r>
              <w:t xml:space="preserve"> …</w:t>
            </w:r>
          </w:p>
          <w:p w14:paraId="7D17E9DE" w14:textId="77777777" w:rsidR="000E79A7" w:rsidRDefault="000E79A7" w:rsidP="000E79A7">
            <w:pPr>
              <w:tabs>
                <w:tab w:val="left" w:pos="2618"/>
                <w:tab w:val="left" w:pos="8041"/>
                <w:tab w:val="right" w:pos="10800"/>
              </w:tabs>
              <w:spacing w:line="360" w:lineRule="auto"/>
              <w:rPr>
                <w:lang w:val="pt-BR"/>
              </w:rPr>
            </w:pPr>
            <w:r>
              <w:rPr>
                <w:b/>
                <w:bCs/>
                <w:lang w:val="pt-BR"/>
              </w:rPr>
              <w:t>mRNA Sequence:</w:t>
            </w:r>
            <w:r>
              <w:rPr>
                <w:lang w:val="pt-BR"/>
              </w:rPr>
              <w:t xml:space="preserve"> </w:t>
            </w:r>
            <w:r>
              <w:rPr>
                <w:lang w:val="pt-BR"/>
              </w:rPr>
              <w:tab/>
            </w:r>
            <w:r>
              <w:rPr>
                <w:u w:val="single"/>
                <w:lang w:val="pt-BR"/>
              </w:rPr>
              <w:tab/>
            </w:r>
            <w:r>
              <w:rPr>
                <w:lang w:val="pt-BR"/>
              </w:rPr>
              <w:t xml:space="preserve"> </w:t>
            </w:r>
          </w:p>
          <w:p w14:paraId="1973EE33" w14:textId="77777777" w:rsidR="000E79A7" w:rsidRDefault="000E79A7" w:rsidP="000E79A7">
            <w:pPr>
              <w:tabs>
                <w:tab w:val="left" w:pos="2618"/>
                <w:tab w:val="right" w:pos="10800"/>
              </w:tabs>
              <w:rPr>
                <w:lang w:val="pt-BR"/>
              </w:rPr>
            </w:pPr>
            <w:r>
              <w:rPr>
                <w:b/>
                <w:bCs/>
                <w:lang w:val="pt-BR"/>
              </w:rPr>
              <w:t>Amino Acid Sequence:</w:t>
            </w:r>
            <w:r>
              <w:rPr>
                <w:lang w:val="pt-BR"/>
              </w:rPr>
              <w:t xml:space="preserve"> </w:t>
            </w:r>
            <w:r>
              <w:rPr>
                <w:lang w:val="pt-BR"/>
              </w:rPr>
              <w:tab/>
              <w:t xml:space="preserve"> </w:t>
            </w:r>
          </w:p>
        </w:tc>
      </w:tr>
    </w:tbl>
    <w:p w14:paraId="4956D205" w14:textId="77777777" w:rsidR="000E79A7" w:rsidRDefault="000E79A7" w:rsidP="000E79A7">
      <w:pPr>
        <w:pStyle w:val="Default"/>
        <w:rPr>
          <w:rFonts w:ascii="Verdana" w:hAnsi="Verdana"/>
          <w:sz w:val="22"/>
          <w:szCs w:val="22"/>
        </w:rPr>
      </w:pP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00" w:firstRow="0" w:lastRow="0" w:firstColumn="0" w:lastColumn="0" w:noHBand="0" w:noVBand="0"/>
      </w:tblPr>
      <w:tblGrid>
        <w:gridCol w:w="10740"/>
      </w:tblGrid>
      <w:tr w:rsidR="000E79A7" w14:paraId="6CA91BC7" w14:textId="77777777" w:rsidTr="000E79A7">
        <w:tc>
          <w:tcPr>
            <w:tcW w:w="11016" w:type="dxa"/>
          </w:tcPr>
          <w:p w14:paraId="2E876E06" w14:textId="77777777" w:rsidR="000E79A7" w:rsidRPr="00DC570F" w:rsidRDefault="000E79A7" w:rsidP="000E79A7">
            <w:pPr>
              <w:tabs>
                <w:tab w:val="left" w:pos="2805"/>
                <w:tab w:val="left" w:pos="5797"/>
                <w:tab w:val="right" w:pos="10800"/>
              </w:tabs>
              <w:spacing w:line="360" w:lineRule="auto"/>
            </w:pPr>
            <w:r>
              <w:t xml:space="preserve">Mutated DNA </w:t>
            </w:r>
            <w:r w:rsidRPr="00D25A48">
              <w:rPr>
                <w:b/>
                <w:color w:val="365F91"/>
              </w:rPr>
              <w:t>Sequence #1</w:t>
            </w:r>
            <w:r>
              <w:tab/>
            </w:r>
            <w:r>
              <w:rPr>
                <w:b/>
                <w:bCs/>
              </w:rPr>
              <w:t xml:space="preserve">T  A  C  A  T  C  T  </w:t>
            </w:r>
            <w:proofErr w:type="spellStart"/>
            <w:r>
              <w:rPr>
                <w:b/>
                <w:bCs/>
              </w:rPr>
              <w:t>T</w:t>
            </w:r>
            <w:proofErr w:type="spellEnd"/>
            <w:r>
              <w:rPr>
                <w:b/>
                <w:bCs/>
              </w:rPr>
              <w:t xml:space="preserve">  G  </w:t>
            </w:r>
            <w:proofErr w:type="spellStart"/>
            <w:r>
              <w:rPr>
                <w:b/>
                <w:bCs/>
              </w:rPr>
              <w:t>G</w:t>
            </w:r>
            <w:proofErr w:type="spellEnd"/>
            <w:r>
              <w:rPr>
                <w:b/>
                <w:bCs/>
              </w:rPr>
              <w:t xml:space="preserve">  C  G  A  C  G  A  C  T</w:t>
            </w:r>
            <w:r>
              <w:rPr>
                <w:bCs/>
              </w:rPr>
              <w:t xml:space="preserve"> …</w:t>
            </w:r>
          </w:p>
          <w:p w14:paraId="1C94A802" w14:textId="77777777" w:rsidR="000E79A7" w:rsidRDefault="000E79A7" w:rsidP="000E79A7">
            <w:pPr>
              <w:tabs>
                <w:tab w:val="right" w:pos="10800"/>
              </w:tabs>
              <w:spacing w:line="360" w:lineRule="auto"/>
            </w:pPr>
            <w:r>
              <w:t xml:space="preserve">What’s the </w:t>
            </w:r>
            <w:r w:rsidRPr="00A009F5">
              <w:rPr>
                <w:b/>
              </w:rPr>
              <w:t>mRNA</w:t>
            </w:r>
            <w:r>
              <w:t xml:space="preserve"> sequence?</w:t>
            </w:r>
            <w:r>
              <w:rPr>
                <w:u w:val="single"/>
              </w:rPr>
              <w:tab/>
            </w:r>
            <w:r>
              <w:t>(</w:t>
            </w:r>
            <w:r w:rsidRPr="00535754">
              <w:rPr>
                <w:i/>
              </w:rPr>
              <w:t>Circle the change</w:t>
            </w:r>
            <w:r>
              <w:t xml:space="preserve">)  </w:t>
            </w:r>
          </w:p>
          <w:p w14:paraId="0DFE27AD" w14:textId="77777777" w:rsidR="000E79A7" w:rsidRDefault="000E79A7" w:rsidP="000E79A7">
            <w:pPr>
              <w:tabs>
                <w:tab w:val="right" w:pos="10800"/>
              </w:tabs>
              <w:spacing w:line="360" w:lineRule="auto"/>
            </w:pPr>
            <w:r>
              <w:t xml:space="preserve">What will be the </w:t>
            </w:r>
            <w:r w:rsidRPr="00A009F5">
              <w:rPr>
                <w:b/>
              </w:rPr>
              <w:t>amino acid</w:t>
            </w:r>
            <w:r>
              <w:t xml:space="preserve"> sequence? </w:t>
            </w:r>
            <w:r>
              <w:rPr>
                <w:u w:val="single"/>
              </w:rPr>
              <w:tab/>
            </w:r>
            <w:r>
              <w:t xml:space="preserve"> </w:t>
            </w:r>
          </w:p>
          <w:p w14:paraId="6A44CE3E" w14:textId="23BB7804" w:rsidR="000E79A7" w:rsidRDefault="00F4443A" w:rsidP="000E79A7">
            <w:pPr>
              <w:tabs>
                <w:tab w:val="left" w:pos="4301"/>
                <w:tab w:val="right" w:pos="10800"/>
              </w:tabs>
              <w:spacing w:line="360" w:lineRule="auto"/>
            </w:pPr>
            <w:r>
              <w:t>What will be the results</w:t>
            </w:r>
            <w:r w:rsidR="000E79A7">
              <w:t xml:space="preserve">? </w:t>
            </w:r>
            <w:r w:rsidR="000E79A7">
              <w:rPr>
                <w:u w:val="single"/>
              </w:rPr>
              <w:tab/>
            </w:r>
            <w:r w:rsidR="000E79A7">
              <w:t xml:space="preserve">   What type of mutation is this? ________________________________  </w:t>
            </w:r>
          </w:p>
        </w:tc>
      </w:tr>
    </w:tbl>
    <w:p w14:paraId="13BA27C6" w14:textId="77777777" w:rsidR="000E79A7" w:rsidRDefault="000E79A7" w:rsidP="000E79A7">
      <w:pPr>
        <w:pStyle w:val="Default"/>
        <w:rPr>
          <w:rFonts w:ascii="Verdana" w:hAnsi="Verdana"/>
          <w:sz w:val="22"/>
          <w:szCs w:val="22"/>
        </w:rPr>
      </w:pPr>
    </w:p>
    <w:tbl>
      <w:tblPr>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00" w:firstRow="0" w:lastRow="0" w:firstColumn="0" w:lastColumn="0" w:noHBand="0" w:noVBand="0"/>
      </w:tblPr>
      <w:tblGrid>
        <w:gridCol w:w="10740"/>
      </w:tblGrid>
      <w:tr w:rsidR="00F4443A" w14:paraId="5967C700" w14:textId="77777777" w:rsidTr="009B464E">
        <w:tc>
          <w:tcPr>
            <w:tcW w:w="11016" w:type="dxa"/>
          </w:tcPr>
          <w:p w14:paraId="33D15392" w14:textId="77777777" w:rsidR="00F4443A" w:rsidRDefault="00F4443A" w:rsidP="009B464E">
            <w:pPr>
              <w:tabs>
                <w:tab w:val="left" w:pos="2805"/>
                <w:tab w:val="left" w:pos="5797"/>
                <w:tab w:val="right" w:pos="10800"/>
              </w:tabs>
              <w:spacing w:line="360" w:lineRule="auto"/>
            </w:pPr>
            <w:r>
              <w:t xml:space="preserve">Mutated DNA </w:t>
            </w:r>
            <w:r w:rsidRPr="00D25A48">
              <w:rPr>
                <w:b/>
                <w:color w:val="365F91"/>
              </w:rPr>
              <w:t>Sequence #2</w:t>
            </w:r>
            <w:r>
              <w:tab/>
            </w:r>
            <w:r>
              <w:rPr>
                <w:b/>
                <w:bCs/>
              </w:rPr>
              <w:t xml:space="preserve">T  A  C  G  A  C  </w:t>
            </w:r>
            <w:proofErr w:type="spellStart"/>
            <w:r>
              <w:rPr>
                <w:b/>
                <w:bCs/>
              </w:rPr>
              <w:t>C</w:t>
            </w:r>
            <w:proofErr w:type="spellEnd"/>
            <w:r>
              <w:rPr>
                <w:b/>
                <w:bCs/>
              </w:rPr>
              <w:t xml:space="preserve">  T  </w:t>
            </w:r>
            <w:proofErr w:type="spellStart"/>
            <w:r>
              <w:rPr>
                <w:b/>
                <w:bCs/>
              </w:rPr>
              <w:t>T</w:t>
            </w:r>
            <w:proofErr w:type="spellEnd"/>
            <w:r>
              <w:rPr>
                <w:b/>
                <w:bCs/>
              </w:rPr>
              <w:t xml:space="preserve">  G  </w:t>
            </w:r>
            <w:proofErr w:type="spellStart"/>
            <w:r>
              <w:rPr>
                <w:b/>
                <w:bCs/>
              </w:rPr>
              <w:t>G</w:t>
            </w:r>
            <w:proofErr w:type="spellEnd"/>
            <w:r>
              <w:rPr>
                <w:b/>
                <w:bCs/>
              </w:rPr>
              <w:t xml:space="preserve">  C  G  A  C  G  A  C  T</w:t>
            </w:r>
            <w:r>
              <w:t xml:space="preserve"> …</w:t>
            </w:r>
          </w:p>
          <w:p w14:paraId="007FD585" w14:textId="77777777" w:rsidR="00F4443A" w:rsidRDefault="00F4443A" w:rsidP="009B464E">
            <w:pPr>
              <w:tabs>
                <w:tab w:val="right" w:pos="10800"/>
              </w:tabs>
              <w:spacing w:line="360" w:lineRule="auto"/>
            </w:pPr>
            <w:r>
              <w:t xml:space="preserve">What’s the </w:t>
            </w:r>
            <w:r w:rsidRPr="00A009F5">
              <w:rPr>
                <w:b/>
              </w:rPr>
              <w:t>mRNA</w:t>
            </w:r>
            <w:r>
              <w:t xml:space="preserve"> sequence?</w:t>
            </w:r>
            <w:r>
              <w:rPr>
                <w:u w:val="single"/>
              </w:rPr>
              <w:tab/>
            </w:r>
            <w:r>
              <w:t>(</w:t>
            </w:r>
            <w:r w:rsidRPr="00535754">
              <w:rPr>
                <w:i/>
              </w:rPr>
              <w:t>Circle the change</w:t>
            </w:r>
            <w:r>
              <w:t xml:space="preserve">)  </w:t>
            </w:r>
          </w:p>
          <w:p w14:paraId="432EFBC0" w14:textId="77777777" w:rsidR="00F4443A" w:rsidRDefault="00F4443A" w:rsidP="009B464E">
            <w:pPr>
              <w:tabs>
                <w:tab w:val="right" w:pos="10800"/>
              </w:tabs>
              <w:spacing w:line="360" w:lineRule="auto"/>
            </w:pPr>
            <w:r>
              <w:t xml:space="preserve">What will be the </w:t>
            </w:r>
            <w:r w:rsidRPr="00A009F5">
              <w:rPr>
                <w:b/>
              </w:rPr>
              <w:t>amino acid</w:t>
            </w:r>
            <w:r>
              <w:t xml:space="preserve"> sequence? </w:t>
            </w:r>
            <w:r>
              <w:rPr>
                <w:u w:val="single"/>
              </w:rPr>
              <w:tab/>
            </w:r>
            <w:r>
              <w:t xml:space="preserve"> </w:t>
            </w:r>
          </w:p>
          <w:p w14:paraId="7C7CC393" w14:textId="69AE26BF" w:rsidR="00F4443A" w:rsidRDefault="00F4443A" w:rsidP="009B464E">
            <w:pPr>
              <w:tabs>
                <w:tab w:val="left" w:pos="4301"/>
                <w:tab w:val="right" w:pos="10800"/>
              </w:tabs>
              <w:spacing w:line="360" w:lineRule="auto"/>
            </w:pPr>
            <w:r>
              <w:t xml:space="preserve">What will be the results? </w:t>
            </w:r>
            <w:r>
              <w:rPr>
                <w:u w:val="single"/>
              </w:rPr>
              <w:tab/>
            </w:r>
            <w:r>
              <w:t xml:space="preserve">   What type of mutation is this? ________________________________ </w:t>
            </w:r>
          </w:p>
        </w:tc>
      </w:tr>
    </w:tbl>
    <w:p w14:paraId="15D5C2ED" w14:textId="77777777" w:rsidR="006774DE" w:rsidRDefault="006774DE" w:rsidP="006774DE">
      <w:pPr>
        <w:pStyle w:val="Default"/>
        <w:rPr>
          <w:rFonts w:ascii="Verdana" w:hAnsi="Verdana"/>
        </w:rPr>
      </w:pPr>
    </w:p>
    <w:p w14:paraId="6CC16C50" w14:textId="77777777" w:rsidR="006774DE" w:rsidRDefault="006774DE" w:rsidP="006774DE">
      <w:pPr>
        <w:pStyle w:val="Default"/>
        <w:rPr>
          <w:rFonts w:ascii="Verdana" w:hAnsi="Verdana"/>
        </w:rPr>
      </w:pPr>
      <w:r w:rsidRPr="006774DE">
        <w:rPr>
          <w:rFonts w:ascii="Verdana" w:hAnsi="Verdana"/>
          <w:b/>
          <w:u w:val="single"/>
        </w:rPr>
        <w:t>Conclusions</w:t>
      </w:r>
      <w:r>
        <w:rPr>
          <w:rFonts w:ascii="Verdana" w:hAnsi="Verdana"/>
        </w:rPr>
        <w:t xml:space="preserve">: </w:t>
      </w:r>
    </w:p>
    <w:p w14:paraId="49F9776B" w14:textId="53651D04" w:rsidR="006774DE" w:rsidRPr="006774DE" w:rsidRDefault="006774DE" w:rsidP="006774DE">
      <w:pPr>
        <w:pStyle w:val="Default"/>
        <w:rPr>
          <w:rFonts w:ascii="Verdana" w:hAnsi="Verdana"/>
          <w:sz w:val="22"/>
          <w:szCs w:val="22"/>
        </w:rPr>
      </w:pPr>
      <w:r w:rsidRPr="006774DE">
        <w:rPr>
          <w:rFonts w:ascii="Verdana" w:hAnsi="Verdana"/>
          <w:sz w:val="22"/>
          <w:szCs w:val="22"/>
        </w:rPr>
        <w:t xml:space="preserve">Which type of mutation is responsible for </w:t>
      </w:r>
      <w:r w:rsidRPr="006774DE">
        <w:rPr>
          <w:rFonts w:ascii="Verdana" w:hAnsi="Verdana"/>
          <w:b/>
          <w:sz w:val="22"/>
          <w:szCs w:val="22"/>
        </w:rPr>
        <w:t>new variations</w:t>
      </w:r>
      <w:r w:rsidRPr="006774DE">
        <w:rPr>
          <w:rFonts w:ascii="Verdana" w:hAnsi="Verdana"/>
          <w:sz w:val="22"/>
          <w:szCs w:val="22"/>
        </w:rPr>
        <w:t xml:space="preserve"> of a trait? </w:t>
      </w:r>
    </w:p>
    <w:p w14:paraId="69170847" w14:textId="77777777" w:rsidR="006774DE" w:rsidRPr="006774DE" w:rsidRDefault="006774DE" w:rsidP="006774DE">
      <w:pPr>
        <w:pStyle w:val="Default"/>
        <w:rPr>
          <w:rFonts w:ascii="Verdana" w:hAnsi="Verdana"/>
          <w:sz w:val="22"/>
          <w:szCs w:val="22"/>
        </w:rPr>
      </w:pPr>
    </w:p>
    <w:p w14:paraId="0267328B" w14:textId="781258FF" w:rsidR="006774DE" w:rsidRPr="006774DE" w:rsidRDefault="006774DE" w:rsidP="006774DE">
      <w:pPr>
        <w:pStyle w:val="Default"/>
        <w:rPr>
          <w:rFonts w:ascii="Verdana" w:hAnsi="Verdana"/>
          <w:sz w:val="22"/>
          <w:szCs w:val="22"/>
        </w:rPr>
      </w:pPr>
      <w:r w:rsidRPr="006774DE">
        <w:rPr>
          <w:rFonts w:ascii="Verdana" w:hAnsi="Verdana"/>
          <w:sz w:val="22"/>
          <w:szCs w:val="22"/>
        </w:rPr>
        <w:t xml:space="preserve">Which type of mutation does </w:t>
      </w:r>
      <w:r w:rsidRPr="006774DE">
        <w:rPr>
          <w:rFonts w:ascii="Verdana" w:hAnsi="Verdana"/>
          <w:b/>
          <w:sz w:val="22"/>
          <w:szCs w:val="22"/>
        </w:rPr>
        <w:t>not</w:t>
      </w:r>
      <w:r w:rsidRPr="006774DE">
        <w:rPr>
          <w:rFonts w:ascii="Verdana" w:hAnsi="Verdana"/>
          <w:sz w:val="22"/>
          <w:szCs w:val="22"/>
        </w:rPr>
        <w:t xml:space="preserve"> result in an abnormal amino acid sequence?</w:t>
      </w:r>
    </w:p>
    <w:p w14:paraId="33A5863A" w14:textId="77777777" w:rsidR="006774DE" w:rsidRPr="006774DE" w:rsidRDefault="006774DE" w:rsidP="006774DE">
      <w:pPr>
        <w:pStyle w:val="Default"/>
        <w:rPr>
          <w:rFonts w:ascii="Verdana" w:hAnsi="Verdana"/>
          <w:sz w:val="22"/>
          <w:szCs w:val="22"/>
        </w:rPr>
      </w:pPr>
    </w:p>
    <w:p w14:paraId="4C0ABCD6" w14:textId="0F954695" w:rsidR="006774DE" w:rsidRPr="006774DE" w:rsidRDefault="006774DE" w:rsidP="006774DE">
      <w:pPr>
        <w:pStyle w:val="Default"/>
        <w:rPr>
          <w:rFonts w:ascii="Verdana" w:hAnsi="Verdana"/>
          <w:sz w:val="22"/>
          <w:szCs w:val="22"/>
        </w:rPr>
      </w:pPr>
      <w:r w:rsidRPr="006774DE">
        <w:rPr>
          <w:rFonts w:ascii="Verdana" w:hAnsi="Verdana"/>
          <w:sz w:val="22"/>
          <w:szCs w:val="22"/>
        </w:rPr>
        <w:t xml:space="preserve">Which type of mutation stops the </w:t>
      </w:r>
      <w:r w:rsidRPr="006774DE">
        <w:rPr>
          <w:rFonts w:ascii="Verdana" w:hAnsi="Verdana"/>
          <w:b/>
          <w:sz w:val="22"/>
          <w:szCs w:val="22"/>
        </w:rPr>
        <w:t>translation</w:t>
      </w:r>
      <w:r w:rsidRPr="006774DE">
        <w:rPr>
          <w:rFonts w:ascii="Verdana" w:hAnsi="Verdana"/>
          <w:sz w:val="22"/>
          <w:szCs w:val="22"/>
        </w:rPr>
        <w:t xml:space="preserve"> of an mRNA molecule? </w:t>
      </w:r>
    </w:p>
    <w:p w14:paraId="701B3144" w14:textId="77777777" w:rsidR="006774DE" w:rsidRPr="006774DE" w:rsidRDefault="006774DE" w:rsidP="006774DE">
      <w:pPr>
        <w:pStyle w:val="Default"/>
        <w:rPr>
          <w:rFonts w:ascii="Verdana" w:hAnsi="Verdana"/>
          <w:sz w:val="22"/>
          <w:szCs w:val="22"/>
        </w:rPr>
      </w:pPr>
    </w:p>
    <w:p w14:paraId="5E3DE182" w14:textId="07010FF9" w:rsidR="006774DE" w:rsidRPr="006774DE" w:rsidRDefault="006774DE" w:rsidP="006774DE">
      <w:pPr>
        <w:pStyle w:val="Default"/>
        <w:rPr>
          <w:rFonts w:ascii="Verdana" w:hAnsi="Verdana"/>
          <w:sz w:val="22"/>
          <w:szCs w:val="22"/>
        </w:rPr>
      </w:pPr>
      <w:r w:rsidRPr="006774DE">
        <w:rPr>
          <w:rFonts w:ascii="Verdana" w:hAnsi="Verdana"/>
          <w:sz w:val="22"/>
          <w:szCs w:val="22"/>
        </w:rPr>
        <w:t>Which type of mutation probably has the most serious effect on an individual? Why?</w:t>
      </w:r>
    </w:p>
    <w:p w14:paraId="319727CD" w14:textId="77777777" w:rsidR="006774DE" w:rsidRPr="000E79A7" w:rsidRDefault="006774DE" w:rsidP="000E79A7">
      <w:pPr>
        <w:pStyle w:val="Default"/>
        <w:rPr>
          <w:rFonts w:ascii="Verdana" w:hAnsi="Verdana"/>
          <w:sz w:val="22"/>
          <w:szCs w:val="22"/>
        </w:rPr>
      </w:pPr>
    </w:p>
    <w:sectPr w:rsidR="006774DE" w:rsidRPr="000E79A7" w:rsidSect="002957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6FD2BAF"/>
    <w:multiLevelType w:val="hybridMultilevel"/>
    <w:tmpl w:val="C6FE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7C4154"/>
    <w:multiLevelType w:val="hybridMultilevel"/>
    <w:tmpl w:val="198C8C1A"/>
    <w:lvl w:ilvl="0" w:tplc="39668C08">
      <w:start w:val="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43"/>
    <w:rsid w:val="0000644D"/>
    <w:rsid w:val="000E79A7"/>
    <w:rsid w:val="00155BE0"/>
    <w:rsid w:val="00191E62"/>
    <w:rsid w:val="00295743"/>
    <w:rsid w:val="002A7C0E"/>
    <w:rsid w:val="00327470"/>
    <w:rsid w:val="003C6C4F"/>
    <w:rsid w:val="004C53B1"/>
    <w:rsid w:val="005F4B74"/>
    <w:rsid w:val="006774DE"/>
    <w:rsid w:val="00715C34"/>
    <w:rsid w:val="0083732F"/>
    <w:rsid w:val="009D19AD"/>
    <w:rsid w:val="00CF2FBC"/>
    <w:rsid w:val="00EC4B2E"/>
    <w:rsid w:val="00F4443A"/>
    <w:rsid w:val="00F77196"/>
    <w:rsid w:val="00FF7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ACD886"/>
  <w15:docId w15:val="{461C5748-24C4-46C4-BD20-2CBA482C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574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95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743"/>
    <w:rPr>
      <w:rFonts w:ascii="Tahoma" w:hAnsi="Tahoma" w:cs="Tahoma"/>
      <w:sz w:val="16"/>
      <w:szCs w:val="16"/>
    </w:rPr>
  </w:style>
  <w:style w:type="paragraph" w:styleId="ListParagraph">
    <w:name w:val="List Paragraph"/>
    <w:basedOn w:val="Normal"/>
    <w:uiPriority w:val="34"/>
    <w:qFormat/>
    <w:rsid w:val="00715C34"/>
    <w:pPr>
      <w:ind w:left="720"/>
      <w:contextualSpacing/>
    </w:pPr>
  </w:style>
  <w:style w:type="paragraph" w:styleId="NormalWeb">
    <w:name w:val="Normal (Web)"/>
    <w:basedOn w:val="Normal"/>
    <w:uiPriority w:val="99"/>
    <w:semiHidden/>
    <w:unhideWhenUsed/>
    <w:rsid w:val="000E79A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SVUSD</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Lisa - Mission Viejo High School</dc:creator>
  <cp:lastModifiedBy>Laura Gowler</cp:lastModifiedBy>
  <cp:revision>3</cp:revision>
  <dcterms:created xsi:type="dcterms:W3CDTF">2017-11-14T18:06:00Z</dcterms:created>
  <dcterms:modified xsi:type="dcterms:W3CDTF">2017-11-14T19:21:00Z</dcterms:modified>
</cp:coreProperties>
</file>